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DA624A"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A66B92">
        <w:rPr>
          <w:rFonts w:ascii="Times New Roman" w:hAnsi="Times New Roman" w:cs="Times New Roman"/>
          <w:sz w:val="24"/>
          <w:szCs w:val="24"/>
        </w:rPr>
        <w:t>8</w:t>
      </w:r>
      <w:r>
        <w:rPr>
          <w:rFonts w:ascii="Times New Roman" w:hAnsi="Times New Roman" w:cs="Times New Roman"/>
          <w:sz w:val="24"/>
          <w:szCs w:val="24"/>
        </w:rPr>
        <w:t>(</w:t>
      </w:r>
      <w:r w:rsidR="009B03EF">
        <w:rPr>
          <w:rFonts w:ascii="Times New Roman" w:hAnsi="Times New Roman" w:cs="Times New Roman"/>
          <w:sz w:val="24"/>
          <w:szCs w:val="24"/>
        </w:rPr>
        <w:t>1</w:t>
      </w:r>
      <w:r w:rsidR="00A66B92">
        <w:rPr>
          <w:rFonts w:ascii="Times New Roman" w:hAnsi="Times New Roman" w:cs="Times New Roman"/>
          <w:sz w:val="24"/>
          <w:szCs w:val="24"/>
        </w:rPr>
        <w:t>30</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A66B92">
        <w:rPr>
          <w:rFonts w:ascii="Times New Roman" w:hAnsi="Times New Roman" w:cs="Times New Roman"/>
          <w:sz w:val="24"/>
          <w:szCs w:val="24"/>
        </w:rPr>
        <w:t>04</w:t>
      </w:r>
      <w:r w:rsidRPr="00DE391E">
        <w:rPr>
          <w:rFonts w:ascii="Times New Roman" w:hAnsi="Times New Roman" w:cs="Times New Roman"/>
          <w:sz w:val="24"/>
          <w:szCs w:val="24"/>
        </w:rPr>
        <w:t>.</w:t>
      </w:r>
      <w:r w:rsidR="00FA23BC">
        <w:rPr>
          <w:rFonts w:ascii="Times New Roman" w:hAnsi="Times New Roman" w:cs="Times New Roman"/>
          <w:sz w:val="24"/>
          <w:szCs w:val="24"/>
        </w:rPr>
        <w:t>0</w:t>
      </w:r>
      <w:r w:rsidR="00A66B92">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3647DA">
        <w:rPr>
          <w:rFonts w:ascii="Times New Roman" w:hAnsi="Times New Roman" w:cs="Times New Roman"/>
          <w:sz w:val="24"/>
          <w:szCs w:val="24"/>
        </w:rPr>
        <w:t>4</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D62E7E" w:rsidRPr="00F431C0" w:rsidRDefault="00FA23BC" w:rsidP="00F431C0">
      <w:pPr>
        <w:jc w:val="right"/>
        <w:rPr>
          <w:rFonts w:ascii="Times New Roman" w:hAnsi="Times New Roman" w:cs="Times New Roman"/>
          <w:sz w:val="24"/>
          <w:szCs w:val="24"/>
        </w:rPr>
        <w:sectPr w:rsidR="00D62E7E" w:rsidRPr="00F431C0" w:rsidSect="00D62E7E">
          <w:headerReference w:type="default" r:id="rId10"/>
          <w:footerReference w:type="default" r:id="rId11"/>
          <w:headerReference w:type="first" r:id="rId12"/>
          <w:pgSz w:w="11906" w:h="16838"/>
          <w:pgMar w:top="1134" w:right="1276" w:bottom="1134" w:left="1701" w:header="709" w:footer="709" w:gutter="0"/>
          <w:cols w:space="708"/>
          <w:docGrid w:linePitch="360"/>
        </w:sectPr>
      </w:pPr>
      <w:r>
        <w:rPr>
          <w:rFonts w:ascii="Times New Roman" w:hAnsi="Times New Roman" w:cs="Times New Roman"/>
          <w:sz w:val="24"/>
          <w:szCs w:val="24"/>
        </w:rPr>
        <w:t>«Распространяется бесплатно</w:t>
      </w:r>
      <w:r w:rsidR="00792AC5">
        <w:rPr>
          <w:rFonts w:ascii="Times New Roman" w:hAnsi="Times New Roman" w:cs="Times New Roman"/>
          <w:sz w:val="24"/>
          <w:szCs w:val="24"/>
        </w:rPr>
        <w:t>»</w:t>
      </w:r>
    </w:p>
    <w:p w:rsidR="00D00109" w:rsidRPr="00D00109" w:rsidRDefault="00D00109" w:rsidP="00D00109">
      <w:pPr>
        <w:rPr>
          <w:rFonts w:ascii="Times New Roman" w:hAnsi="Times New Roman" w:cs="Times New Roman"/>
          <w:sz w:val="32"/>
          <w:szCs w:val="32"/>
        </w:rPr>
      </w:pPr>
    </w:p>
    <w:p w:rsidR="006D610B" w:rsidRPr="006D610B" w:rsidRDefault="00FA23BC" w:rsidP="006D610B">
      <w:pPr>
        <w:tabs>
          <w:tab w:val="left" w:pos="411"/>
          <w:tab w:val="left" w:pos="7200"/>
        </w:tabs>
        <w:jc w:val="center"/>
        <w:outlineLvl w:val="0"/>
        <w:rPr>
          <w:rFonts w:ascii="Times New Roman" w:hAnsi="Times New Roman" w:cs="Times New Roman"/>
          <w:b/>
          <w:sz w:val="28"/>
          <w:szCs w:val="28"/>
          <w:u w:val="single"/>
        </w:rPr>
      </w:pPr>
      <w:r w:rsidRPr="00271D92">
        <w:rPr>
          <w:rFonts w:ascii="Times New Roman" w:hAnsi="Times New Roman" w:cs="Times New Roman"/>
          <w:b/>
          <w:sz w:val="28"/>
          <w:szCs w:val="28"/>
          <w:u w:val="single"/>
        </w:rPr>
        <w:t xml:space="preserve"> </w:t>
      </w:r>
      <w:r w:rsidR="00512DF3" w:rsidRPr="00271D92">
        <w:rPr>
          <w:rFonts w:ascii="Times New Roman" w:hAnsi="Times New Roman" w:cs="Times New Roman"/>
          <w:b/>
          <w:sz w:val="28"/>
          <w:szCs w:val="28"/>
          <w:u w:val="single"/>
        </w:rPr>
        <w:t xml:space="preserve">«Официальная </w:t>
      </w:r>
      <w:r w:rsidR="006D610B">
        <w:rPr>
          <w:rFonts w:ascii="Times New Roman" w:hAnsi="Times New Roman" w:cs="Times New Roman"/>
          <w:b/>
          <w:sz w:val="28"/>
          <w:szCs w:val="28"/>
          <w:u w:val="single"/>
        </w:rPr>
        <w:t>информация администрации Быстровского сельсовета»</w:t>
      </w:r>
    </w:p>
    <w:p w:rsidR="008213BE" w:rsidRPr="008213BE" w:rsidRDefault="008213BE" w:rsidP="008213BE">
      <w:pPr>
        <w:pStyle w:val="unformattext"/>
        <w:shd w:val="clear" w:color="auto" w:fill="FFFFFF"/>
        <w:spacing w:before="0" w:beforeAutospacing="0" w:after="0" w:afterAutospacing="0" w:line="315" w:lineRule="atLeast"/>
        <w:jc w:val="center"/>
        <w:textAlignment w:val="baseline"/>
        <w:rPr>
          <w:b/>
          <w:spacing w:val="2"/>
          <w:sz w:val="20"/>
          <w:szCs w:val="20"/>
        </w:rPr>
      </w:pPr>
      <w:r w:rsidRPr="008213BE">
        <w:rPr>
          <w:b/>
          <w:spacing w:val="2"/>
          <w:sz w:val="20"/>
          <w:szCs w:val="20"/>
        </w:rPr>
        <w:t>ОПОВЕЩЕНИЕ</w:t>
      </w:r>
      <w:bookmarkStart w:id="0" w:name="_GoBack"/>
      <w:bookmarkEnd w:id="0"/>
    </w:p>
    <w:p w:rsidR="008213BE" w:rsidRPr="008213BE" w:rsidRDefault="008213BE" w:rsidP="008213BE">
      <w:pPr>
        <w:pStyle w:val="unformattext"/>
        <w:shd w:val="clear" w:color="auto" w:fill="FFFFFF"/>
        <w:spacing w:before="0" w:beforeAutospacing="0" w:after="0" w:afterAutospacing="0" w:line="315" w:lineRule="atLeast"/>
        <w:jc w:val="center"/>
        <w:textAlignment w:val="baseline"/>
        <w:rPr>
          <w:b/>
          <w:spacing w:val="2"/>
          <w:sz w:val="20"/>
          <w:szCs w:val="20"/>
        </w:rPr>
      </w:pPr>
      <w:r w:rsidRPr="008213BE">
        <w:rPr>
          <w:b/>
          <w:spacing w:val="2"/>
          <w:sz w:val="20"/>
          <w:szCs w:val="20"/>
        </w:rPr>
        <w:t>О НАЧАЛЕ ПУБЛИЧНЫХ СЛУШАНИЙ</w:t>
      </w:r>
    </w:p>
    <w:p w:rsidR="008213BE" w:rsidRPr="008213BE" w:rsidRDefault="008213BE" w:rsidP="008213BE">
      <w:pPr>
        <w:pStyle w:val="unformattext"/>
        <w:shd w:val="clear" w:color="auto" w:fill="FFFFFF"/>
        <w:spacing w:before="0" w:beforeAutospacing="0" w:after="0" w:afterAutospacing="0"/>
        <w:ind w:right="567"/>
        <w:jc w:val="both"/>
        <w:textAlignment w:val="baseline"/>
        <w:rPr>
          <w:spacing w:val="2"/>
          <w:sz w:val="20"/>
          <w:szCs w:val="20"/>
        </w:rPr>
      </w:pP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На публичные слушания представляется вопрос:</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p>
    <w:p w:rsidR="008213BE" w:rsidRPr="008213BE" w:rsidRDefault="008213BE" w:rsidP="008213BE">
      <w:pPr>
        <w:spacing w:after="0" w:line="240" w:lineRule="auto"/>
        <w:jc w:val="both"/>
        <w:rPr>
          <w:rFonts w:ascii="Times New Roman" w:hAnsi="Times New Roman" w:cs="Times New Roman"/>
          <w:sz w:val="20"/>
          <w:szCs w:val="20"/>
        </w:rPr>
      </w:pPr>
      <w:r w:rsidRPr="008213BE">
        <w:rPr>
          <w:rFonts w:ascii="Times New Roman" w:hAnsi="Times New Roman" w:cs="Times New Roman"/>
          <w:sz w:val="20"/>
          <w:szCs w:val="20"/>
        </w:rPr>
        <w:t xml:space="preserve">- О проекте муниципального правового акта </w:t>
      </w:r>
      <w:r w:rsidRPr="008213BE">
        <w:rPr>
          <w:rFonts w:ascii="Times New Roman" w:hAnsi="Times New Roman" w:cs="Times New Roman"/>
          <w:b/>
          <w:sz w:val="20"/>
          <w:szCs w:val="20"/>
        </w:rPr>
        <w:t>«</w:t>
      </w:r>
      <w:r w:rsidRPr="008213BE">
        <w:rPr>
          <w:rFonts w:ascii="Times New Roman" w:hAnsi="Times New Roman" w:cs="Times New Roman"/>
          <w:sz w:val="20"/>
          <w:szCs w:val="20"/>
        </w:rPr>
        <w:t>О внесении изменений в Устав сельского поселения Быстровского сельсовета Искитимского муниципального района Новосибирской области»</w:t>
      </w:r>
    </w:p>
    <w:p w:rsidR="008213BE" w:rsidRPr="008213BE" w:rsidRDefault="008213BE" w:rsidP="008213BE">
      <w:pPr>
        <w:pStyle w:val="ac"/>
        <w:overflowPunct w:val="0"/>
        <w:autoSpaceDE w:val="0"/>
        <w:autoSpaceDN w:val="0"/>
        <w:adjustRightInd w:val="0"/>
        <w:spacing w:after="0" w:line="240" w:lineRule="auto"/>
        <w:ind w:left="142" w:right="567"/>
        <w:contextualSpacing w:val="0"/>
        <w:jc w:val="both"/>
        <w:textAlignment w:val="baseline"/>
        <w:rPr>
          <w:rFonts w:ascii="Times New Roman" w:hAnsi="Times New Roman"/>
          <w:spacing w:val="2"/>
          <w:sz w:val="20"/>
          <w:szCs w:val="20"/>
        </w:rPr>
      </w:pPr>
      <w:r w:rsidRPr="008213BE">
        <w:rPr>
          <w:rFonts w:ascii="Times New Roman" w:hAnsi="Times New Roman"/>
          <w:spacing w:val="2"/>
          <w:sz w:val="20"/>
          <w:szCs w:val="20"/>
        </w:rPr>
        <w:t>      (наименование проектов, подлежащих рассмотрению на публичных слушаниях)</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xml:space="preserve">Перечень информационных материалов к проектам: </w:t>
      </w:r>
    </w:p>
    <w:p w:rsidR="008213BE" w:rsidRPr="008213BE" w:rsidRDefault="008213BE" w:rsidP="008213BE">
      <w:pPr>
        <w:pStyle w:val="ac"/>
        <w:numPr>
          <w:ilvl w:val="0"/>
          <w:numId w:val="5"/>
        </w:numPr>
        <w:spacing w:after="0" w:line="240" w:lineRule="auto"/>
        <w:ind w:left="0" w:right="567" w:firstLine="567"/>
        <w:jc w:val="both"/>
        <w:rPr>
          <w:rFonts w:ascii="Times New Roman" w:hAnsi="Times New Roman"/>
          <w:sz w:val="20"/>
          <w:szCs w:val="20"/>
        </w:rPr>
      </w:pPr>
      <w:r w:rsidRPr="008213BE">
        <w:rPr>
          <w:rFonts w:ascii="Times New Roman" w:hAnsi="Times New Roman"/>
          <w:sz w:val="20"/>
          <w:szCs w:val="20"/>
        </w:rPr>
        <w:t xml:space="preserve">Проект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 </w:t>
      </w:r>
    </w:p>
    <w:p w:rsidR="008213BE" w:rsidRPr="008213BE" w:rsidRDefault="008213BE" w:rsidP="008213BE">
      <w:pPr>
        <w:pStyle w:val="Default"/>
        <w:ind w:left="927" w:right="567"/>
        <w:jc w:val="both"/>
        <w:rPr>
          <w:sz w:val="20"/>
          <w:szCs w:val="20"/>
        </w:rPr>
      </w:pP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8213BE">
        <w:rPr>
          <w:spacing w:val="2"/>
          <w:sz w:val="20"/>
          <w:szCs w:val="20"/>
        </w:rPr>
        <w:t>Публичные слушания проводятся 1</w:t>
      </w:r>
      <w:r w:rsidRPr="008213BE">
        <w:rPr>
          <w:spacing w:val="2"/>
          <w:sz w:val="20"/>
          <w:szCs w:val="20"/>
          <w:u w:val="single"/>
        </w:rPr>
        <w:t>4.06.2024 г.</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xml:space="preserve">                                      (срок проведения публичных слушаний)</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Проекты, подлежащие   рассмотрению на   публичных     слушаниях, представлены    на    экспозиции    по    адресу: с. Быстровка, ул. Советская, 10.</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Экспозиция открыта с 17.05.2024 г. (дата открытия экспозиции) по 12.06.2024 г. (дата закрытия экспозиции).</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Посещение экспозиции возможно в рабочие дни Администрации Быстровского сельсовета Искитимского района Новосибирской области:</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ab/>
        <w:t xml:space="preserve">понедельник – четверг с 08:30 до 16:30, </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8213BE">
        <w:rPr>
          <w:spacing w:val="2"/>
          <w:sz w:val="20"/>
          <w:szCs w:val="20"/>
          <w:u w:val="single"/>
        </w:rPr>
        <w:tab/>
        <w:t xml:space="preserve">пятница с 08:30 до 15:30. </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(дни и часы посещения)</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Собрание участников публичных слушаний состоится:</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u w:val="single"/>
        </w:rPr>
      </w:pPr>
      <w:r w:rsidRPr="008213BE">
        <w:rPr>
          <w:spacing w:val="2"/>
          <w:sz w:val="20"/>
          <w:szCs w:val="20"/>
          <w:u w:val="single"/>
        </w:rPr>
        <w:t>14.06.2024 года в 14.00</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xml:space="preserve">        (дата, время) </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по адресу: Новосибирская область, Искитимский район, с. Быстровка, ул. Советская, д. 15А в здании МКУК «Быстровский центр досуга».</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Проекты, подлежащие   рассмотрению на публичных слушаниях, размещен на официальном сайте: https://bistrovka.nso.ru/                    (официальный   сайт   органа    местного самоуправления)</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В период размещения проектов, подлежащих рассмотрению на публичных слушаниях и проведения экспозиции, участники публичных слушаний имеют право вносить предложения и замечания:</w:t>
      </w:r>
    </w:p>
    <w:p w:rsidR="008213BE" w:rsidRPr="008213BE" w:rsidRDefault="008213BE" w:rsidP="008213BE">
      <w:pPr>
        <w:pStyle w:val="unformattext"/>
        <w:numPr>
          <w:ilvl w:val="0"/>
          <w:numId w:val="6"/>
        </w:numPr>
        <w:shd w:val="clear" w:color="auto" w:fill="FFFFFF"/>
        <w:spacing w:before="0" w:beforeAutospacing="0" w:after="0" w:afterAutospacing="0"/>
        <w:ind w:left="0" w:right="567" w:firstLine="852"/>
        <w:jc w:val="both"/>
        <w:textAlignment w:val="baseline"/>
        <w:rPr>
          <w:spacing w:val="2"/>
          <w:sz w:val="20"/>
          <w:szCs w:val="20"/>
        </w:rPr>
      </w:pPr>
      <w:r w:rsidRPr="008213BE">
        <w:rPr>
          <w:spacing w:val="2"/>
          <w:sz w:val="20"/>
          <w:szCs w:val="20"/>
        </w:rPr>
        <w:t>в письменной или устной форме в ходе проведения собрания участников публичных слушаний;</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2)  в письменной форме в адрес организатора публичных слушаний;</w:t>
      </w:r>
    </w:p>
    <w:p w:rsidR="008213BE" w:rsidRPr="008213BE" w:rsidRDefault="008213BE" w:rsidP="008213BE">
      <w:pPr>
        <w:pStyle w:val="unformattext"/>
        <w:shd w:val="clear" w:color="auto" w:fill="FFFFFF"/>
        <w:spacing w:before="0" w:beforeAutospacing="0" w:after="0" w:afterAutospacing="0"/>
        <w:ind w:right="567" w:firstLine="567"/>
        <w:jc w:val="both"/>
        <w:textAlignment w:val="baseline"/>
        <w:rPr>
          <w:spacing w:val="2"/>
          <w:sz w:val="20"/>
          <w:szCs w:val="20"/>
        </w:rPr>
      </w:pPr>
      <w:r w:rsidRPr="008213BE">
        <w:rPr>
          <w:spacing w:val="2"/>
          <w:sz w:val="20"/>
          <w:szCs w:val="20"/>
        </w:rPr>
        <w:t>    3) посредством записи в книге (журнале) учета посетителей экспозиции проекта, подлежащего рассмотрению на публичных слушаниях.</w:t>
      </w:r>
      <w:r w:rsidRPr="008213BE">
        <w:rPr>
          <w:spacing w:val="2"/>
          <w:sz w:val="20"/>
          <w:szCs w:val="20"/>
        </w:rPr>
        <w:br/>
        <w:t>    Организатор   публичных слушаний администрация Быстровского сельсовета Искитимског</w:t>
      </w:r>
      <w:r>
        <w:rPr>
          <w:spacing w:val="2"/>
          <w:sz w:val="20"/>
          <w:szCs w:val="20"/>
        </w:rPr>
        <w:t>о района Новосибирской области.</w:t>
      </w: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Default="008213BE" w:rsidP="008213BE">
      <w:pPr>
        <w:jc w:val="center"/>
        <w:rPr>
          <w:rFonts w:ascii="Times New Roman" w:hAnsi="Times New Roman" w:cs="Times New Roman"/>
          <w:b/>
          <w:sz w:val="20"/>
          <w:szCs w:val="20"/>
          <w:u w:val="single"/>
        </w:rPr>
      </w:pPr>
    </w:p>
    <w:p w:rsidR="008213BE" w:rsidRPr="008213BE" w:rsidRDefault="008213BE" w:rsidP="008213BE">
      <w:pPr>
        <w:jc w:val="center"/>
        <w:rPr>
          <w:rFonts w:ascii="Times New Roman" w:hAnsi="Times New Roman" w:cs="Times New Roman"/>
          <w:b/>
          <w:sz w:val="20"/>
          <w:szCs w:val="20"/>
          <w:u w:val="single"/>
        </w:rPr>
      </w:pPr>
      <w:r w:rsidRPr="008213BE">
        <w:rPr>
          <w:rFonts w:ascii="Times New Roman" w:hAnsi="Times New Roman" w:cs="Times New Roman"/>
          <w:b/>
          <w:sz w:val="20"/>
          <w:szCs w:val="20"/>
          <w:u w:val="single"/>
        </w:rPr>
        <w:t>ОБЪЯВЛЕНИЕ</w:t>
      </w:r>
    </w:p>
    <w:p w:rsidR="008213BE" w:rsidRPr="008213BE" w:rsidRDefault="008213BE" w:rsidP="008213BE">
      <w:pPr>
        <w:jc w:val="center"/>
        <w:rPr>
          <w:rFonts w:ascii="Times New Roman" w:hAnsi="Times New Roman" w:cs="Times New Roman"/>
          <w:b/>
          <w:sz w:val="20"/>
          <w:szCs w:val="20"/>
        </w:rPr>
      </w:pPr>
      <w:r w:rsidRPr="008213BE">
        <w:rPr>
          <w:rFonts w:ascii="Times New Roman" w:hAnsi="Times New Roman" w:cs="Times New Roman"/>
          <w:b/>
          <w:sz w:val="20"/>
          <w:szCs w:val="20"/>
        </w:rPr>
        <w:t xml:space="preserve">14.06.2024 в 14:00 </w:t>
      </w:r>
    </w:p>
    <w:p w:rsidR="008213BE" w:rsidRPr="008213BE" w:rsidRDefault="008213BE" w:rsidP="008213BE">
      <w:pPr>
        <w:jc w:val="center"/>
        <w:rPr>
          <w:rFonts w:ascii="Times New Roman" w:hAnsi="Times New Roman" w:cs="Times New Roman"/>
          <w:b/>
          <w:sz w:val="20"/>
          <w:szCs w:val="20"/>
        </w:rPr>
      </w:pPr>
      <w:r w:rsidRPr="008213BE">
        <w:rPr>
          <w:rFonts w:ascii="Times New Roman" w:hAnsi="Times New Roman" w:cs="Times New Roman"/>
          <w:b/>
          <w:sz w:val="20"/>
          <w:szCs w:val="20"/>
        </w:rPr>
        <w:t xml:space="preserve">по адресу: село Быстровка, ул. Советская, д. 15А,   здание МКУК «Быстровский центр досуга» </w:t>
      </w:r>
    </w:p>
    <w:p w:rsidR="008213BE" w:rsidRPr="008213BE" w:rsidRDefault="008213BE" w:rsidP="008213BE">
      <w:pPr>
        <w:jc w:val="center"/>
        <w:rPr>
          <w:rFonts w:ascii="Times New Roman" w:hAnsi="Times New Roman" w:cs="Times New Roman"/>
          <w:b/>
          <w:sz w:val="20"/>
          <w:szCs w:val="20"/>
          <w:u w:val="single"/>
        </w:rPr>
      </w:pPr>
      <w:r w:rsidRPr="008213BE">
        <w:rPr>
          <w:rFonts w:ascii="Times New Roman" w:hAnsi="Times New Roman" w:cs="Times New Roman"/>
          <w:b/>
          <w:sz w:val="20"/>
          <w:szCs w:val="20"/>
          <w:u w:val="single"/>
        </w:rPr>
        <w:t>состоятся публичные слушания по вопросам:</w:t>
      </w:r>
    </w:p>
    <w:p w:rsidR="008213BE" w:rsidRPr="008213BE" w:rsidRDefault="008213BE" w:rsidP="008213BE">
      <w:pPr>
        <w:rPr>
          <w:rFonts w:ascii="Times New Roman" w:hAnsi="Times New Roman" w:cs="Times New Roman"/>
          <w:b/>
          <w:sz w:val="20"/>
          <w:szCs w:val="20"/>
        </w:rPr>
      </w:pPr>
    </w:p>
    <w:p w:rsidR="008213BE" w:rsidRPr="008213BE" w:rsidRDefault="008213BE" w:rsidP="008213BE">
      <w:pPr>
        <w:ind w:firstLine="708"/>
        <w:rPr>
          <w:rFonts w:ascii="Times New Roman" w:hAnsi="Times New Roman" w:cs="Times New Roman"/>
          <w:b/>
          <w:caps/>
          <w:sz w:val="20"/>
          <w:szCs w:val="20"/>
        </w:rPr>
      </w:pPr>
      <w:r w:rsidRPr="008213BE">
        <w:rPr>
          <w:rFonts w:ascii="Times New Roman" w:hAnsi="Times New Roman" w:cs="Times New Roman"/>
          <w:b/>
          <w:caps/>
          <w:sz w:val="20"/>
          <w:szCs w:val="20"/>
        </w:rPr>
        <w:t>- О ПРОЕКТЕ МУНИЦИПАЛЬНОГО ПРАВОВОГО АКТА «О ВНЕСЕНИИ ИЗМЕНЕНИЙ В УСТАВ СЕЛЬСКОГО ПОСЕЛЕНИЯ БЫСТРОВСКОГО СЕЛЬСОВЕТА ИСКИТИМСКОГО МУНИЦИПАЛЬНОГО РАЙОНА НОВОСИБИРСКОЙ ОБЛАСТИ»</w:t>
      </w:r>
    </w:p>
    <w:p w:rsidR="008213BE" w:rsidRPr="008213BE" w:rsidRDefault="008213BE" w:rsidP="008213BE">
      <w:pPr>
        <w:jc w:val="right"/>
        <w:rPr>
          <w:rFonts w:ascii="Times New Roman" w:hAnsi="Times New Roman" w:cs="Times New Roman"/>
          <w:b/>
          <w:sz w:val="20"/>
          <w:szCs w:val="20"/>
        </w:rPr>
      </w:pPr>
      <w:r w:rsidRPr="008213BE">
        <w:rPr>
          <w:rFonts w:ascii="Times New Roman" w:hAnsi="Times New Roman" w:cs="Times New Roman"/>
          <w:b/>
          <w:sz w:val="20"/>
          <w:szCs w:val="20"/>
        </w:rPr>
        <w:t xml:space="preserve">(Ознакомление с  материалами повестки дня: </w:t>
      </w:r>
    </w:p>
    <w:p w:rsidR="008213BE" w:rsidRPr="008213BE" w:rsidRDefault="008213BE" w:rsidP="008213BE">
      <w:pPr>
        <w:jc w:val="right"/>
        <w:rPr>
          <w:rFonts w:ascii="Times New Roman" w:hAnsi="Times New Roman" w:cs="Times New Roman"/>
          <w:b/>
          <w:sz w:val="20"/>
          <w:szCs w:val="20"/>
        </w:rPr>
      </w:pPr>
      <w:r w:rsidRPr="008213BE">
        <w:rPr>
          <w:rFonts w:ascii="Times New Roman" w:hAnsi="Times New Roman" w:cs="Times New Roman"/>
          <w:b/>
          <w:sz w:val="20"/>
          <w:szCs w:val="20"/>
        </w:rPr>
        <w:t>- на официальном сайте Быстровского сельсовета;</w:t>
      </w:r>
    </w:p>
    <w:p w:rsidR="008213BE" w:rsidRPr="008213BE" w:rsidRDefault="008213BE" w:rsidP="008213BE">
      <w:pPr>
        <w:jc w:val="right"/>
        <w:rPr>
          <w:rFonts w:ascii="Times New Roman" w:hAnsi="Times New Roman" w:cs="Times New Roman"/>
          <w:b/>
          <w:sz w:val="20"/>
          <w:szCs w:val="20"/>
        </w:rPr>
      </w:pPr>
      <w:r w:rsidRPr="008213BE">
        <w:rPr>
          <w:rFonts w:ascii="Times New Roman" w:hAnsi="Times New Roman" w:cs="Times New Roman"/>
          <w:b/>
          <w:sz w:val="20"/>
          <w:szCs w:val="20"/>
        </w:rPr>
        <w:t>- в печатном издании «Вестник Быстровского сельсовета»)</w:t>
      </w:r>
    </w:p>
    <w:p w:rsidR="008213BE" w:rsidRPr="008213BE" w:rsidRDefault="008213BE" w:rsidP="008213BE">
      <w:pPr>
        <w:jc w:val="right"/>
        <w:rPr>
          <w:rFonts w:ascii="Times New Roman" w:hAnsi="Times New Roman" w:cs="Times New Roman"/>
          <w:sz w:val="20"/>
          <w:szCs w:val="20"/>
        </w:rPr>
      </w:pPr>
      <w:r w:rsidRPr="008213BE">
        <w:rPr>
          <w:rFonts w:ascii="Times New Roman" w:hAnsi="Times New Roman" w:cs="Times New Roman"/>
          <w:sz w:val="20"/>
          <w:szCs w:val="20"/>
        </w:rPr>
        <w:t>Администрация Быстровского  сельсовета</w:t>
      </w:r>
    </w:p>
    <w:p w:rsidR="006D610B" w:rsidRPr="008213BE" w:rsidRDefault="006D610B" w:rsidP="006D610B">
      <w:pPr>
        <w:spacing w:line="240" w:lineRule="auto"/>
        <w:rPr>
          <w:rFonts w:ascii="Times New Roman" w:hAnsi="Times New Roman" w:cs="Times New Roman"/>
          <w:b/>
          <w:sz w:val="20"/>
          <w:szCs w:val="20"/>
        </w:rPr>
      </w:pPr>
    </w:p>
    <w:p w:rsidR="00A66B92" w:rsidRPr="008213BE" w:rsidRDefault="00A66B92" w:rsidP="006D610B">
      <w:pPr>
        <w:spacing w:line="240" w:lineRule="auto"/>
        <w:rPr>
          <w:rFonts w:ascii="Times New Roman" w:hAnsi="Times New Roman" w:cs="Times New Roman"/>
          <w:b/>
          <w:sz w:val="20"/>
          <w:szCs w:val="20"/>
        </w:rPr>
      </w:pPr>
    </w:p>
    <w:p w:rsidR="00A66B92" w:rsidRPr="008213BE"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8213BE" w:rsidRDefault="008213BE" w:rsidP="006D610B">
      <w:pPr>
        <w:spacing w:line="240" w:lineRule="auto"/>
        <w:rPr>
          <w:rFonts w:ascii="Times New Roman" w:hAnsi="Times New Roman" w:cs="Times New Roman"/>
          <w:b/>
          <w:sz w:val="20"/>
          <w:szCs w:val="20"/>
        </w:rPr>
      </w:pPr>
    </w:p>
    <w:p w:rsidR="008213BE" w:rsidRDefault="008213BE"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A66B92" w:rsidRDefault="00A66B92" w:rsidP="006D610B">
      <w:pPr>
        <w:spacing w:line="240" w:lineRule="auto"/>
        <w:rPr>
          <w:rFonts w:ascii="Times New Roman" w:hAnsi="Times New Roman" w:cs="Times New Roman"/>
          <w:b/>
          <w:sz w:val="20"/>
          <w:szCs w:val="20"/>
        </w:rPr>
      </w:pPr>
    </w:p>
    <w:p w:rsidR="006D610B" w:rsidRPr="006D610B" w:rsidRDefault="006D610B" w:rsidP="006D610B">
      <w:pPr>
        <w:spacing w:line="240" w:lineRule="auto"/>
        <w:rPr>
          <w:rFonts w:ascii="Times New Roman" w:hAnsi="Times New Roman" w:cs="Times New Roman"/>
          <w:b/>
          <w:sz w:val="20"/>
          <w:szCs w:val="20"/>
        </w:rPr>
      </w:pPr>
    </w:p>
    <w:p w:rsidR="00AD4F99" w:rsidRPr="006D610B" w:rsidRDefault="00AD4F99" w:rsidP="00AD4F99">
      <w:pPr>
        <w:spacing w:line="240" w:lineRule="auto"/>
        <w:jc w:val="center"/>
        <w:rPr>
          <w:rFonts w:ascii="Times New Roman" w:hAnsi="Times New Roman" w:cs="Times New Roman"/>
          <w:b/>
          <w:sz w:val="20"/>
          <w:szCs w:val="20"/>
        </w:rPr>
      </w:pPr>
      <w:r w:rsidRPr="006D610B">
        <w:rPr>
          <w:rFonts w:ascii="Times New Roman" w:hAnsi="Times New Roman" w:cs="Times New Roman"/>
          <w:b/>
          <w:sz w:val="20"/>
          <w:szCs w:val="20"/>
        </w:rPr>
        <w:lastRenderedPageBreak/>
        <w:t>«ОФИЦИАЛЬНАЯ ИНФОРМАЦИЯ СОВЕТА ДЕПУТАТОВ БЫСТРОВСКОГО СЕЛЬСОВЕТА»</w:t>
      </w:r>
    </w:p>
    <w:p w:rsidR="008413BB" w:rsidRPr="00E041E3" w:rsidRDefault="008413BB" w:rsidP="008413BB">
      <w:pPr>
        <w:spacing w:after="0" w:line="240" w:lineRule="auto"/>
        <w:jc w:val="center"/>
        <w:rPr>
          <w:rFonts w:ascii="Times New Roman" w:eastAsia="Times New Roman" w:hAnsi="Times New Roman"/>
          <w:sz w:val="28"/>
          <w:szCs w:val="28"/>
          <w:lang w:eastAsia="ru-RU"/>
        </w:rPr>
      </w:pPr>
      <w:r w:rsidRPr="00E041E3">
        <w:rPr>
          <w:rFonts w:ascii="Times New Roman" w:eastAsia="Times New Roman" w:hAnsi="Times New Roman"/>
          <w:sz w:val="28"/>
          <w:szCs w:val="28"/>
          <w:lang w:eastAsia="ru-RU"/>
        </w:rPr>
        <w:t>Повестка дня</w:t>
      </w:r>
    </w:p>
    <w:p w:rsidR="008413BB" w:rsidRPr="00C21A8B" w:rsidRDefault="008413BB" w:rsidP="008413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сорок шестой вне</w:t>
      </w:r>
      <w:r w:rsidRPr="00C21A8B">
        <w:rPr>
          <w:rFonts w:ascii="Times New Roman" w:eastAsia="Times New Roman" w:hAnsi="Times New Roman"/>
          <w:sz w:val="24"/>
          <w:szCs w:val="24"/>
          <w:lang w:eastAsia="ru-RU"/>
        </w:rPr>
        <w:t>очередн</w:t>
      </w:r>
      <w:r>
        <w:rPr>
          <w:rFonts w:ascii="Times New Roman" w:eastAsia="Times New Roman" w:hAnsi="Times New Roman"/>
          <w:sz w:val="24"/>
          <w:szCs w:val="24"/>
          <w:lang w:eastAsia="ru-RU"/>
        </w:rPr>
        <w:t>ой</w:t>
      </w:r>
      <w:r w:rsidRPr="00C21A8B">
        <w:rPr>
          <w:rFonts w:ascii="Times New Roman" w:eastAsia="Times New Roman" w:hAnsi="Times New Roman"/>
          <w:sz w:val="24"/>
          <w:szCs w:val="24"/>
          <w:lang w:eastAsia="ru-RU"/>
        </w:rPr>
        <w:t xml:space="preserve"> сессии Совета депутатов Быстровского сельсовета Искитимского района Новосибирской области</w:t>
      </w:r>
    </w:p>
    <w:p w:rsidR="008413BB" w:rsidRPr="00C21A8B" w:rsidRDefault="008413BB" w:rsidP="008413BB">
      <w:pPr>
        <w:spacing w:after="0" w:line="240" w:lineRule="auto"/>
        <w:jc w:val="center"/>
        <w:rPr>
          <w:rFonts w:ascii="Times New Roman" w:eastAsia="Times New Roman" w:hAnsi="Times New Roman"/>
          <w:sz w:val="24"/>
          <w:szCs w:val="24"/>
          <w:lang w:eastAsia="ru-RU"/>
        </w:rPr>
      </w:pPr>
      <w:r w:rsidRPr="00C21A8B">
        <w:rPr>
          <w:rFonts w:ascii="Times New Roman" w:eastAsia="Times New Roman" w:hAnsi="Times New Roman"/>
          <w:sz w:val="24"/>
          <w:szCs w:val="24"/>
          <w:lang w:eastAsia="ru-RU"/>
        </w:rPr>
        <w:t xml:space="preserve">(шестой созыв) </w:t>
      </w:r>
    </w:p>
    <w:p w:rsidR="008413BB" w:rsidRDefault="008413BB" w:rsidP="008413BB">
      <w:pPr>
        <w:spacing w:after="0" w:line="240" w:lineRule="auto"/>
        <w:jc w:val="center"/>
        <w:rPr>
          <w:rFonts w:ascii="Times New Roman" w:eastAsia="Times New Roman" w:hAnsi="Times New Roman"/>
          <w:sz w:val="24"/>
          <w:szCs w:val="24"/>
          <w:lang w:eastAsia="ru-RU"/>
        </w:rPr>
      </w:pPr>
      <w:r w:rsidRPr="00C21A8B">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r w:rsidRPr="00C21A8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июня</w:t>
      </w:r>
      <w:r w:rsidRPr="00C21A8B">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4</w:t>
      </w:r>
      <w:r w:rsidRPr="00C21A8B">
        <w:rPr>
          <w:rFonts w:ascii="Times New Roman" w:eastAsia="Times New Roman" w:hAnsi="Times New Roman"/>
          <w:sz w:val="24"/>
          <w:szCs w:val="24"/>
          <w:lang w:eastAsia="ru-RU"/>
        </w:rPr>
        <w:t xml:space="preserve"> года</w:t>
      </w:r>
    </w:p>
    <w:p w:rsidR="008413BB" w:rsidRDefault="008413BB" w:rsidP="008413BB">
      <w:pPr>
        <w:spacing w:after="0" w:line="240" w:lineRule="auto"/>
        <w:jc w:val="center"/>
        <w:rPr>
          <w:rFonts w:ascii="Times New Roman" w:eastAsia="Times New Roman" w:hAnsi="Times New Roman"/>
          <w:sz w:val="24"/>
          <w:szCs w:val="24"/>
          <w:lang w:eastAsia="ru-RU"/>
        </w:rPr>
      </w:pPr>
    </w:p>
    <w:p w:rsidR="008413BB" w:rsidRPr="00C21A8B" w:rsidRDefault="008413BB" w:rsidP="008413BB">
      <w:pPr>
        <w:spacing w:after="0" w:line="240" w:lineRule="auto"/>
        <w:jc w:val="center"/>
        <w:rPr>
          <w:rFonts w:ascii="Times New Roman" w:hAnsi="Times New Roman"/>
          <w:sz w:val="24"/>
          <w:szCs w:val="24"/>
        </w:rPr>
      </w:pPr>
      <w:r w:rsidRPr="00C21A8B">
        <w:rPr>
          <w:rFonts w:ascii="Times New Roman" w:hAnsi="Times New Roman"/>
          <w:sz w:val="24"/>
          <w:szCs w:val="24"/>
        </w:rPr>
        <w:t xml:space="preserve">14-30                                                    </w:t>
      </w:r>
      <w:r>
        <w:rPr>
          <w:rFonts w:ascii="Times New Roman" w:hAnsi="Times New Roman"/>
          <w:sz w:val="24"/>
          <w:szCs w:val="24"/>
        </w:rPr>
        <w:t xml:space="preserve">                       </w:t>
      </w:r>
      <w:r w:rsidRPr="00C21A8B">
        <w:rPr>
          <w:rFonts w:ascii="Times New Roman" w:hAnsi="Times New Roman"/>
          <w:sz w:val="24"/>
          <w:szCs w:val="24"/>
        </w:rPr>
        <w:t>администрация</w:t>
      </w:r>
      <w:r>
        <w:rPr>
          <w:rFonts w:ascii="Times New Roman" w:hAnsi="Times New Roman"/>
          <w:sz w:val="24"/>
          <w:szCs w:val="24"/>
        </w:rPr>
        <w:t xml:space="preserve"> </w:t>
      </w:r>
      <w:r w:rsidRPr="00C21A8B">
        <w:rPr>
          <w:rFonts w:ascii="Times New Roman" w:hAnsi="Times New Roman"/>
          <w:sz w:val="24"/>
          <w:szCs w:val="24"/>
        </w:rPr>
        <w:t>Быстровского сельсовета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9072"/>
      </w:tblGrid>
      <w:tr w:rsidR="008413BB" w:rsidRPr="00E7634F" w:rsidTr="00840354">
        <w:trPr>
          <w:trHeight w:val="1344"/>
        </w:trPr>
        <w:tc>
          <w:tcPr>
            <w:tcW w:w="817" w:type="dxa"/>
            <w:shd w:val="clear" w:color="auto" w:fill="auto"/>
          </w:tcPr>
          <w:p w:rsidR="008413BB" w:rsidRPr="00E7634F" w:rsidRDefault="008413BB" w:rsidP="008403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9072" w:type="dxa"/>
            <w:shd w:val="clear" w:color="auto" w:fill="auto"/>
          </w:tcPr>
          <w:p w:rsidR="008413BB" w:rsidRPr="008A130F" w:rsidRDefault="008413BB" w:rsidP="00840354">
            <w:pPr>
              <w:rPr>
                <w:rFonts w:ascii="Times New Roman" w:hAnsi="Times New Roman"/>
                <w:sz w:val="20"/>
                <w:szCs w:val="20"/>
              </w:rPr>
            </w:pPr>
            <w:r w:rsidRPr="00314D19">
              <w:rPr>
                <w:rFonts w:ascii="Times New Roman" w:hAnsi="Times New Roman"/>
                <w:color w:val="000000"/>
                <w:sz w:val="20"/>
                <w:szCs w:val="20"/>
              </w:rPr>
              <w:t>"О внесении изменений в Устав Быстровского сельсовета Искитимского района Новосибирской области"</w:t>
            </w:r>
            <w:r w:rsidRPr="00314D19">
              <w:rPr>
                <w:rFonts w:ascii="Times New Roman" w:eastAsia="Times New Roman" w:hAnsi="Times New Roman"/>
                <w:bCs/>
                <w:sz w:val="20"/>
                <w:szCs w:val="20"/>
                <w:lang w:eastAsia="ru-RU"/>
              </w:rPr>
              <w:t xml:space="preserve">   </w:t>
            </w:r>
            <w:r>
              <w:rPr>
                <w:rFonts w:ascii="Times New Roman" w:eastAsia="Times New Roman" w:hAnsi="Times New Roman"/>
                <w:bCs/>
                <w:sz w:val="20"/>
                <w:szCs w:val="20"/>
                <w:lang w:eastAsia="ru-RU"/>
              </w:rPr>
              <w:t>(</w:t>
            </w:r>
            <w:r w:rsidRPr="00E7634F">
              <w:rPr>
                <w:rFonts w:ascii="Times New Roman" w:hAnsi="Times New Roman"/>
                <w:sz w:val="20"/>
                <w:szCs w:val="20"/>
              </w:rPr>
              <w:t>решение №1</w:t>
            </w:r>
            <w:r>
              <w:rPr>
                <w:rFonts w:ascii="Times New Roman" w:hAnsi="Times New Roman"/>
                <w:sz w:val="20"/>
                <w:szCs w:val="20"/>
              </w:rPr>
              <w:t>62</w:t>
            </w:r>
            <w:r w:rsidRPr="00E7634F">
              <w:rPr>
                <w:rFonts w:ascii="Times New Roman" w:hAnsi="Times New Roman"/>
                <w:sz w:val="20"/>
                <w:szCs w:val="20"/>
              </w:rPr>
              <w:t>)</w:t>
            </w:r>
          </w:p>
          <w:p w:rsidR="008413BB" w:rsidRPr="00E7634F" w:rsidRDefault="008413BB" w:rsidP="00840354">
            <w:pPr>
              <w:pStyle w:val="headertexttopleveltextcentertext"/>
              <w:ind w:firstLine="567"/>
              <w:jc w:val="left"/>
              <w:rPr>
                <w:sz w:val="20"/>
                <w:szCs w:val="20"/>
              </w:rPr>
            </w:pPr>
            <w:r w:rsidRPr="00E7634F">
              <w:rPr>
                <w:sz w:val="20"/>
                <w:szCs w:val="20"/>
              </w:rPr>
              <w:t>Докладчик: О.А.Вазилова – специалист администрации</w:t>
            </w:r>
          </w:p>
        </w:tc>
      </w:tr>
      <w:tr w:rsidR="008413BB" w:rsidRPr="00E7634F" w:rsidTr="00840354">
        <w:trPr>
          <w:trHeight w:val="9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13BB" w:rsidRPr="00E7634F" w:rsidRDefault="008413BB" w:rsidP="008403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8413BB" w:rsidRDefault="008413BB" w:rsidP="00840354">
            <w:pPr>
              <w:rPr>
                <w:rFonts w:ascii="Times New Roman" w:hAnsi="Times New Roman"/>
                <w:sz w:val="20"/>
                <w:szCs w:val="20"/>
              </w:rPr>
            </w:pPr>
            <w:r>
              <w:rPr>
                <w:rFonts w:ascii="Times New Roman" w:hAnsi="Times New Roman"/>
                <w:sz w:val="20"/>
                <w:szCs w:val="20"/>
              </w:rPr>
              <w:t>Об утверждении Положения о правотворческой инициативе граждан на территории Быстровского сельсовета</w:t>
            </w:r>
          </w:p>
          <w:p w:rsidR="008413BB" w:rsidRPr="00E7634F" w:rsidRDefault="008413BB" w:rsidP="00840354">
            <w:pPr>
              <w:rPr>
                <w:rFonts w:ascii="Times New Roman" w:hAnsi="Times New Roman"/>
                <w:sz w:val="20"/>
                <w:szCs w:val="20"/>
              </w:rPr>
            </w:pPr>
            <w:r>
              <w:rPr>
                <w:rFonts w:ascii="Times New Roman" w:hAnsi="Times New Roman"/>
                <w:sz w:val="20"/>
                <w:szCs w:val="20"/>
              </w:rPr>
              <w:t>Докладчик: В.А.Снегирева –специалист администрации</w:t>
            </w:r>
          </w:p>
        </w:tc>
      </w:tr>
      <w:tr w:rsidR="008413BB" w:rsidRPr="00E7634F" w:rsidTr="00840354">
        <w:trPr>
          <w:trHeight w:val="965"/>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13BB" w:rsidRDefault="008413BB" w:rsidP="0084035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8413BB" w:rsidRDefault="008413BB" w:rsidP="00840354">
            <w:pPr>
              <w:rPr>
                <w:rFonts w:ascii="Times New Roman" w:hAnsi="Times New Roman"/>
                <w:sz w:val="20"/>
                <w:szCs w:val="20"/>
              </w:rPr>
            </w:pPr>
            <w:r>
              <w:rPr>
                <w:rFonts w:ascii="Times New Roman" w:hAnsi="Times New Roman"/>
                <w:sz w:val="20"/>
                <w:szCs w:val="20"/>
              </w:rPr>
              <w:t>Разное</w:t>
            </w:r>
          </w:p>
        </w:tc>
      </w:tr>
    </w:tbl>
    <w:p w:rsidR="008413BB" w:rsidRDefault="008413BB" w:rsidP="008413BB">
      <w:pPr>
        <w:spacing w:after="0"/>
        <w:rPr>
          <w:rFonts w:ascii="Times New Roman" w:hAnsi="Times New Roman"/>
          <w:sz w:val="20"/>
          <w:szCs w:val="20"/>
        </w:rPr>
      </w:pPr>
    </w:p>
    <w:p w:rsidR="00AD4F99" w:rsidRDefault="00AD4F99"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8413BB" w:rsidRDefault="008413BB" w:rsidP="000443B6">
      <w:pPr>
        <w:tabs>
          <w:tab w:val="left" w:pos="411"/>
          <w:tab w:val="left" w:pos="7200"/>
        </w:tabs>
        <w:outlineLvl w:val="0"/>
        <w:rPr>
          <w:rFonts w:ascii="Times New Roman" w:hAnsi="Times New Roman" w:cs="Times New Roman"/>
          <w:b/>
          <w:sz w:val="20"/>
          <w:szCs w:val="20"/>
          <w:u w:val="single"/>
        </w:rPr>
      </w:pPr>
    </w:p>
    <w:p w:rsidR="00520356" w:rsidRPr="001C286A" w:rsidRDefault="008413BB" w:rsidP="005431AA">
      <w:pPr>
        <w:tabs>
          <w:tab w:val="left" w:pos="411"/>
          <w:tab w:val="left" w:pos="7200"/>
        </w:tabs>
        <w:outlineLvl w:val="0"/>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         </w:t>
      </w:r>
      <w:r w:rsidR="00C63236" w:rsidRPr="001C286A">
        <w:rPr>
          <w:rFonts w:ascii="Times New Roman" w:hAnsi="Times New Roman" w:cs="Times New Roman"/>
          <w:b/>
          <w:sz w:val="20"/>
          <w:szCs w:val="20"/>
          <w:u w:val="single"/>
        </w:rPr>
        <w:t xml:space="preserve">ИНФОРМАЦИОННЫЙ БЮЛЛЕТЕНЬ ПОЖАРНОЙ БЕЗОПАСНОСТИ и ЧРЕЗВЫЧАЙНЫХ </w:t>
      </w:r>
      <w:r>
        <w:rPr>
          <w:rFonts w:ascii="Times New Roman" w:hAnsi="Times New Roman" w:cs="Times New Roman"/>
          <w:b/>
          <w:sz w:val="20"/>
          <w:szCs w:val="20"/>
          <w:u w:val="single"/>
        </w:rPr>
        <w:t xml:space="preserve">      </w:t>
      </w:r>
      <w:r w:rsidR="00C63236" w:rsidRPr="001C286A">
        <w:rPr>
          <w:rFonts w:ascii="Times New Roman" w:hAnsi="Times New Roman" w:cs="Times New Roman"/>
          <w:b/>
          <w:sz w:val="20"/>
          <w:szCs w:val="20"/>
          <w:u w:val="single"/>
        </w:rPr>
        <w:t>СИТУАЦИЙ</w:t>
      </w:r>
    </w:p>
    <w:p w:rsidR="008C5470" w:rsidRPr="001C286A" w:rsidRDefault="008C5470" w:rsidP="008C5470">
      <w:pPr>
        <w:ind w:left="45" w:right="200" w:firstLine="568"/>
        <w:jc w:val="center"/>
        <w:rPr>
          <w:rFonts w:ascii="Times New Roman" w:hAnsi="Times New Roman" w:cs="Times New Roman"/>
          <w:sz w:val="20"/>
          <w:szCs w:val="20"/>
        </w:rPr>
      </w:pPr>
      <w:r w:rsidRPr="001C286A">
        <w:rPr>
          <w:rFonts w:ascii="Times New Roman" w:hAnsi="Times New Roman" w:cs="Times New Roman"/>
          <w:b/>
          <w:sz w:val="20"/>
          <w:szCs w:val="20"/>
        </w:rPr>
        <w:t>ВНИМАНИЕ!!!</w:t>
      </w:r>
    </w:p>
    <w:p w:rsidR="008C5470" w:rsidRDefault="008C5470" w:rsidP="008C5470">
      <w:pPr>
        <w:ind w:left="45" w:right="200"/>
        <w:jc w:val="center"/>
        <w:rPr>
          <w:rFonts w:ascii="Times New Roman" w:hAnsi="Times New Roman" w:cs="Times New Roman"/>
          <w:b/>
          <w:sz w:val="20"/>
          <w:szCs w:val="20"/>
        </w:rPr>
      </w:pPr>
      <w:r w:rsidRPr="001C286A">
        <w:rPr>
          <w:rFonts w:ascii="Times New Roman" w:hAnsi="Times New Roman" w:cs="Times New Roman"/>
          <w:b/>
          <w:sz w:val="20"/>
          <w:szCs w:val="20"/>
        </w:rPr>
        <w:t>Федеральный государственный пожарный надзор информирует!</w:t>
      </w:r>
    </w:p>
    <w:p w:rsidR="005431AA" w:rsidRPr="005431AA" w:rsidRDefault="005431AA" w:rsidP="005431AA">
      <w:pPr>
        <w:jc w:val="center"/>
        <w:rPr>
          <w:rFonts w:ascii="Times New Roman" w:hAnsi="Times New Roman" w:cs="Times New Roman"/>
          <w:sz w:val="24"/>
          <w:szCs w:val="24"/>
        </w:rPr>
      </w:pPr>
      <w:r w:rsidRPr="005431AA">
        <w:rPr>
          <w:rFonts w:ascii="Times New Roman" w:hAnsi="Times New Roman" w:cs="Times New Roman"/>
          <w:noProof/>
          <w:sz w:val="24"/>
          <w:szCs w:val="24"/>
          <w:lang w:eastAsia="ru-RU"/>
        </w:rPr>
        <w:drawing>
          <wp:inline distT="0" distB="0" distL="0" distR="0">
            <wp:extent cx="6096000" cy="39338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1" t="-15" r="-11" b="-15"/>
                    <a:stretch>
                      <a:fillRect/>
                    </a:stretch>
                  </pic:blipFill>
                  <pic:spPr bwMode="auto">
                    <a:xfrm>
                      <a:off x="0" y="0"/>
                      <a:ext cx="6096000" cy="3933825"/>
                    </a:xfrm>
                    <a:prstGeom prst="rect">
                      <a:avLst/>
                    </a:prstGeom>
                    <a:solidFill>
                      <a:srgbClr val="FFFFFF"/>
                    </a:solidFill>
                    <a:ln w="9525">
                      <a:noFill/>
                      <a:miter lim="800000"/>
                      <a:headEnd/>
                      <a:tailEnd/>
                    </a:ln>
                  </pic:spPr>
                </pic:pic>
              </a:graphicData>
            </a:graphic>
          </wp:inline>
        </w:drawing>
      </w:r>
      <w:r w:rsidRPr="005431AA">
        <w:rPr>
          <w:rFonts w:ascii="Times New Roman" w:hAnsi="Times New Roman" w:cs="Times New Roman"/>
          <w:sz w:val="24"/>
          <w:szCs w:val="24"/>
        </w:rPr>
        <w:br/>
      </w:r>
      <w:r w:rsidRPr="005431AA">
        <w:rPr>
          <w:rFonts w:ascii="Times New Roman" w:eastAsia="Times New Roman" w:hAnsi="Times New Roman" w:cs="Times New Roman"/>
          <w:bCs/>
          <w:color w:val="000000"/>
          <w:sz w:val="24"/>
          <w:szCs w:val="24"/>
          <w:lang w:eastAsia="zh-CN"/>
        </w:rPr>
        <w:t xml:space="preserve">  </w:t>
      </w:r>
    </w:p>
    <w:p w:rsidR="008C5470" w:rsidRPr="001C286A" w:rsidRDefault="008C5470" w:rsidP="008C5470">
      <w:pPr>
        <w:ind w:left="170" w:right="57"/>
        <w:jc w:val="center"/>
        <w:rPr>
          <w:rFonts w:ascii="Times New Roman" w:hAnsi="Times New Roman" w:cs="Times New Roman"/>
          <w:sz w:val="20"/>
          <w:szCs w:val="20"/>
        </w:rPr>
      </w:pPr>
      <w:r w:rsidRPr="001C286A">
        <w:rPr>
          <w:rFonts w:ascii="Times New Roman" w:hAnsi="Times New Roman" w:cs="Times New Roman"/>
          <w:bCs/>
          <w:sz w:val="20"/>
          <w:szCs w:val="20"/>
        </w:rPr>
        <w:t xml:space="preserve">    </w:t>
      </w:r>
      <w:r w:rsidRPr="001C286A">
        <w:rPr>
          <w:rFonts w:ascii="Times New Roman" w:hAnsi="Times New Roman" w:cs="Times New Roman"/>
          <w:b/>
          <w:bCs/>
          <w:sz w:val="20"/>
          <w:szCs w:val="20"/>
          <w:u w:val="single"/>
        </w:rPr>
        <w:t>ВЕСЕННЕ-ЛЕТНИЙ ПОЖАРООПАСНЫЙ ПЕРИОД</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1C286A">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 xml:space="preserve">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w:t>
      </w:r>
      <w:r w:rsidRPr="001C286A">
        <w:rPr>
          <w:rFonts w:ascii="Times New Roman" w:hAnsi="Times New Roman" w:cs="Times New Roman"/>
          <w:sz w:val="20"/>
          <w:szCs w:val="20"/>
        </w:rPr>
        <w:lastRenderedPageBreak/>
        <w:t>леса или отдельно растущих хвойных деревьев и молодняка и 30 метров — от лиственного леса или отдельно растущих групп лиственных деревьев;</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C5470" w:rsidRPr="001C286A" w:rsidRDefault="008C5470" w:rsidP="008C5470">
      <w:pPr>
        <w:jc w:val="both"/>
        <w:rPr>
          <w:rFonts w:ascii="Times New Roman" w:hAnsi="Times New Roman" w:cs="Times New Roman"/>
          <w:sz w:val="20"/>
          <w:szCs w:val="20"/>
        </w:rPr>
      </w:pPr>
      <w:r w:rsidRPr="001C286A">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C5470" w:rsidRPr="001C286A" w:rsidRDefault="008C5470" w:rsidP="005D7747">
      <w:pPr>
        <w:pStyle w:val="ac"/>
        <w:numPr>
          <w:ilvl w:val="0"/>
          <w:numId w:val="1"/>
        </w:numPr>
        <w:tabs>
          <w:tab w:val="num" w:pos="720"/>
        </w:tabs>
        <w:spacing w:after="0" w:line="276" w:lineRule="auto"/>
        <w:ind w:hanging="360"/>
        <w:jc w:val="both"/>
        <w:rPr>
          <w:rFonts w:ascii="Times New Roman" w:hAnsi="Times New Roman"/>
          <w:sz w:val="20"/>
          <w:szCs w:val="20"/>
        </w:rPr>
      </w:pPr>
      <w:r w:rsidRPr="001C286A">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1C286A">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1C286A">
        <w:rPr>
          <w:rFonts w:ascii="Times New Roman" w:hAnsi="Times New Roman"/>
          <w:sz w:val="20"/>
          <w:szCs w:val="20"/>
        </w:rPr>
        <w:t> При этом устройство противопожарной минерализованной полосы не требуется.</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C5470" w:rsidRPr="001C286A" w:rsidRDefault="008C5470" w:rsidP="005D7747">
      <w:pPr>
        <w:numPr>
          <w:ilvl w:val="0"/>
          <w:numId w:val="1"/>
        </w:numPr>
        <w:tabs>
          <w:tab w:val="num" w:pos="720"/>
        </w:tabs>
        <w:spacing w:after="0"/>
        <w:ind w:left="714" w:hanging="357"/>
        <w:jc w:val="both"/>
        <w:rPr>
          <w:rFonts w:ascii="Times New Roman" w:hAnsi="Times New Roman" w:cs="Times New Roman"/>
          <w:sz w:val="20"/>
          <w:szCs w:val="20"/>
        </w:rPr>
      </w:pPr>
      <w:r w:rsidRPr="001C286A">
        <w:rPr>
          <w:rFonts w:ascii="Times New Roman" w:hAnsi="Times New Roman" w:cs="Times New Roman"/>
          <w:sz w:val="20"/>
          <w:szCs w:val="20"/>
        </w:rPr>
        <w:t>При использовании открытого огня и разведении костров</w:t>
      </w:r>
      <w:r w:rsidRPr="001C286A">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1C286A">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1C286A">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w:t>
      </w:r>
      <w:r w:rsidR="008413BB">
        <w:rPr>
          <w:sz w:val="20"/>
          <w:szCs w:val="20"/>
        </w:rPr>
        <w:t>бладатели территорий ведения гр</w:t>
      </w:r>
      <w:r w:rsidRPr="001C286A">
        <w:rPr>
          <w:sz w:val="20"/>
          <w:szCs w:val="20"/>
        </w:rPr>
        <w:t>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8C5470" w:rsidRPr="001C286A" w:rsidRDefault="008C5470" w:rsidP="008413BB">
      <w:pPr>
        <w:pStyle w:val="af2"/>
        <w:shd w:val="clear" w:color="auto" w:fill="FFFFFF"/>
        <w:spacing w:before="0" w:after="0"/>
        <w:jc w:val="both"/>
        <w:rPr>
          <w:sz w:val="20"/>
          <w:szCs w:val="20"/>
        </w:rPr>
      </w:pPr>
      <w:r w:rsidRPr="001C286A">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8C5470" w:rsidRPr="001C286A" w:rsidRDefault="008C5470" w:rsidP="008C5470">
      <w:pPr>
        <w:pStyle w:val="af2"/>
        <w:shd w:val="clear" w:color="auto" w:fill="FFFFFF"/>
        <w:spacing w:before="0" w:after="0"/>
        <w:ind w:firstLine="709"/>
        <w:jc w:val="both"/>
        <w:rPr>
          <w:sz w:val="20"/>
          <w:szCs w:val="20"/>
        </w:rPr>
      </w:pPr>
      <w:r w:rsidRPr="001C286A">
        <w:rPr>
          <w:sz w:val="20"/>
          <w:szCs w:val="20"/>
          <w:lang w:eastAsia="en-US"/>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8C5470" w:rsidRPr="001C286A" w:rsidRDefault="008C5470" w:rsidP="008C5470">
      <w:pPr>
        <w:pBdr>
          <w:top w:val="none" w:sz="0" w:space="0" w:color="000000"/>
          <w:left w:val="none" w:sz="0" w:space="0" w:color="000000"/>
          <w:bottom w:val="single" w:sz="12" w:space="1" w:color="000000"/>
          <w:right w:val="none" w:sz="0" w:space="0" w:color="000000"/>
        </w:pBdr>
        <w:shd w:val="clear" w:color="auto" w:fill="FFFFFF"/>
        <w:ind w:right="200"/>
        <w:jc w:val="center"/>
        <w:rPr>
          <w:rFonts w:ascii="Times New Roman" w:hAnsi="Times New Roman" w:cs="Times New Roman"/>
          <w:sz w:val="20"/>
          <w:szCs w:val="20"/>
        </w:rPr>
      </w:pPr>
      <w:r w:rsidRPr="001C286A">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8C5470" w:rsidRPr="001C286A" w:rsidRDefault="008C5470" w:rsidP="008C5470">
      <w:pPr>
        <w:ind w:right="200"/>
        <w:jc w:val="center"/>
        <w:rPr>
          <w:rFonts w:ascii="Times New Roman" w:hAnsi="Times New Roman" w:cs="Times New Roman"/>
          <w:sz w:val="20"/>
          <w:szCs w:val="20"/>
        </w:rPr>
      </w:pPr>
      <w:r w:rsidRPr="001C286A">
        <w:rPr>
          <w:rFonts w:ascii="Times New Roman" w:hAnsi="Times New Roman" w:cs="Times New Roman"/>
          <w:b/>
          <w:sz w:val="20"/>
          <w:szCs w:val="20"/>
          <w:u w:val="single"/>
        </w:rPr>
        <w:t>Помните!!!</w:t>
      </w:r>
    </w:p>
    <w:p w:rsidR="001C286A" w:rsidRPr="001C286A" w:rsidRDefault="008C5470" w:rsidP="008C5470">
      <w:pPr>
        <w:spacing w:after="0" w:line="240" w:lineRule="auto"/>
        <w:jc w:val="right"/>
        <w:rPr>
          <w:rFonts w:ascii="Times New Roman" w:hAnsi="Times New Roman" w:cs="Times New Roman"/>
          <w:sz w:val="20"/>
          <w:szCs w:val="20"/>
        </w:rPr>
      </w:pPr>
      <w:r w:rsidRPr="001C286A">
        <w:rPr>
          <w:rFonts w:ascii="Times New Roman" w:hAnsi="Times New Roman" w:cs="Times New Roman"/>
          <w:b/>
          <w:color w:val="FF0000"/>
          <w:sz w:val="20"/>
          <w:szCs w:val="20"/>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1C286A">
        <w:rPr>
          <w:rFonts w:ascii="Times New Roman" w:hAnsi="Times New Roman" w:cs="Times New Roman"/>
          <w:b/>
          <w:color w:val="FF0000"/>
          <w:sz w:val="20"/>
          <w:szCs w:val="20"/>
          <w:u w:val="single"/>
        </w:rPr>
        <w:t>наступает административная</w:t>
      </w:r>
    </w:p>
    <w:p w:rsidR="0055602F" w:rsidRPr="001C286A" w:rsidRDefault="0055602F" w:rsidP="0055602F">
      <w:pPr>
        <w:pStyle w:val="23"/>
        <w:ind w:right="57"/>
        <w:jc w:val="left"/>
        <w:rPr>
          <w:rFonts w:cs="Times New Roman"/>
          <w:sz w:val="20"/>
        </w:rPr>
      </w:pPr>
    </w:p>
    <w:p w:rsidR="0055602F" w:rsidRPr="001C286A" w:rsidRDefault="0055602F" w:rsidP="001C286A">
      <w:pPr>
        <w:pStyle w:val="23"/>
        <w:ind w:right="57"/>
        <w:rPr>
          <w:rFonts w:cs="Times New Roman"/>
          <w:sz w:val="20"/>
        </w:rPr>
      </w:pPr>
      <w:r w:rsidRPr="001C286A">
        <w:rPr>
          <w:rFonts w:cs="Times New Roman"/>
          <w:sz w:val="20"/>
        </w:rPr>
        <w:t xml:space="preserve">                              </w:t>
      </w:r>
    </w:p>
    <w:p w:rsidR="001C286A" w:rsidRPr="001C286A" w:rsidRDefault="001C286A" w:rsidP="001C286A">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Специалист администрации Вазилова О.А.</w:t>
      </w:r>
    </w:p>
    <w:p w:rsidR="006661A7" w:rsidRPr="006B344D" w:rsidRDefault="001C286A" w:rsidP="006B344D">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Зам.начальника ПЧ-102 Поздняков А.В</w:t>
      </w:r>
    </w:p>
    <w:p w:rsidR="006661A7" w:rsidRDefault="006661A7" w:rsidP="006661A7">
      <w:pPr>
        <w:spacing w:after="0" w:line="240" w:lineRule="auto"/>
        <w:ind w:firstLine="709"/>
        <w:jc w:val="both"/>
        <w:rPr>
          <w:rFonts w:ascii="Times New Roman" w:hAnsi="Times New Roman" w:cs="Times New Roman"/>
          <w:sz w:val="20"/>
          <w:szCs w:val="20"/>
        </w:rPr>
      </w:pP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t>Правильно эксплуатируйте электробытовые приборы и электрооборудование!</w:t>
      </w:r>
    </w:p>
    <w:p w:rsidR="008413BB" w:rsidRPr="008413BB" w:rsidRDefault="005431AA" w:rsidP="008413BB">
      <w:pPr>
        <w:pStyle w:val="af2"/>
        <w:shd w:val="clear" w:color="auto" w:fill="FFFFFF"/>
        <w:spacing w:before="0" w:beforeAutospacing="0"/>
        <w:jc w:val="both"/>
        <w:rPr>
          <w:color w:val="101010"/>
          <w:sz w:val="20"/>
          <w:szCs w:val="20"/>
        </w:rPr>
      </w:pPr>
      <w:r w:rsidRPr="008413BB">
        <w:rPr>
          <w:sz w:val="20"/>
          <w:szCs w:val="20"/>
        </w:rPr>
        <w:t xml:space="preserve"> </w:t>
      </w:r>
      <w:r w:rsidR="008413BB" w:rsidRPr="008413BB">
        <w:rPr>
          <w:color w:val="101010"/>
          <w:sz w:val="20"/>
          <w:szCs w:val="20"/>
        </w:rPr>
        <w:t>В Новосибирской области наступило «сибирское лето». Погода не балует жителей региона теплом. По прогнозам Западно-Сибирского УГМС ожидается прохладная погода, местами температура воздуха может достигать -5 градусов.</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Неудивительно, что многие снова достали уже запакованные до зимы обогреватели. Важно помнить, что это не только источник приятного тепла, но и потенциально опасный прибор. По оперативным данным, в Новосибирской области с начала года по причине неправильной эксплуатации электробытовых приборов и электрооборудования произошло 518 пожаров, при которых погиб 21 человек, в том числе 3 ребенка, и 37 человек получили травмы.</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Чтобы обогреватель защитил вас от холода и при этом не лишил жилья, напоминаем правила пожарной безопасности при его использовании: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у каждого прибора есть свой срок эксплуатации, который в среднем составляет около 10 лет, использование свыше установленного срока может привести к печальным последствиям;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систематически проводите в жилье проверку исправности электропроводки, розеток, щитков, а также штепсельной вилки обогревателя;</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следите за состоянием обогревательного прибора: вовремя ремонтируйте и заменяйте детали, но эти работы должны проводить только квалифицированные специалисты;</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избегайте перегрузки электросети: не включайте сразу несколько мощных потребителей энергии;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не оставляйте включенными электрообогреватели на ночь и без присмотра, не используйте их для сушки вещей;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не позволяйте детям играть с электрообогревателями;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устанавливайте прибор на безопасном расстоянии от занавесок или мебели;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не используйте обогреватель в помещении с лакокрасочными материалами, растворителями и другими воспламеняющимися жидкостями;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регулярно очищайте обогреватель от пыли – она тоже может воспламениться;</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не пропускайте сетевые провода обогревателя под коврами и другими покрытиями;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не ставьте на провода тяжелые предметы, например, мебель;</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 следите за тем, чтобы электровилки и розетки не нагревались, это первый признак неисправности электроприбора или перегрузки сети.</w:t>
      </w:r>
    </w:p>
    <w:p w:rsid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Если прибор воспламенился, нужно немедленного его обесточить, а затем накрыть загоревшееся устройство плотной тканью (например, одеялом), вызвать пожарных по номеру 101 или 112 и покинуть помещение, предупредив соседей о возгорании.</w:t>
      </w:r>
    </w:p>
    <w:p w:rsidR="008413BB" w:rsidRPr="001C286A" w:rsidRDefault="008413BB" w:rsidP="008413BB">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Специалист администрации Вазилова О.А.</w:t>
      </w:r>
    </w:p>
    <w:p w:rsidR="008413BB" w:rsidRPr="006B344D" w:rsidRDefault="008413BB" w:rsidP="008413BB">
      <w:pPr>
        <w:spacing w:after="0" w:line="240" w:lineRule="auto"/>
        <w:jc w:val="right"/>
        <w:rPr>
          <w:rFonts w:ascii="Times New Roman" w:hAnsi="Times New Roman" w:cs="Times New Roman"/>
          <w:sz w:val="20"/>
          <w:szCs w:val="20"/>
        </w:rPr>
      </w:pPr>
      <w:r w:rsidRPr="001C286A">
        <w:rPr>
          <w:rFonts w:ascii="Times New Roman" w:hAnsi="Times New Roman" w:cs="Times New Roman"/>
          <w:sz w:val="20"/>
          <w:szCs w:val="20"/>
        </w:rPr>
        <w:t>Зам.начальника ПЧ-102 Поздняков А.В</w:t>
      </w:r>
    </w:p>
    <w:p w:rsidR="008413BB" w:rsidRPr="008413BB" w:rsidRDefault="008413BB" w:rsidP="008413BB">
      <w:pPr>
        <w:pStyle w:val="af2"/>
        <w:shd w:val="clear" w:color="auto" w:fill="FFFFFF"/>
        <w:spacing w:before="0" w:beforeAutospacing="0"/>
        <w:jc w:val="both"/>
        <w:rPr>
          <w:color w:val="101010"/>
          <w:sz w:val="20"/>
          <w:szCs w:val="20"/>
        </w:rPr>
      </w:pP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lastRenderedPageBreak/>
        <w:t>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Лето для детей – самая яркая и веселая пора. Никаких уроков и забот, впереди 92 дня отдыха и приключений. Но есть и обратная сторона: во время каникул дети, как правило, предоставлены сами себе, пока взрослые на работе. Поэтому родителям важно напомнить своим чадам о правилах безопасного поведения, чтобы избежать неприятностей.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воде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Не разрешайте купаться ребенку без вашего присмотра, особенно на матрацах или надувных кругах.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Если ребенок не умеет плавать, отпускайте его в воду только в плавательном жилете или нарукавниках.</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детям участвовать в играх, где участники прячутся под водой или их «топят». Такие развлечения могут закончиться трагедией.</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Не разрешайте заплывать за буйки и нырять в неизвестных местах водоема, поскольку камни и ветки деревьев часто приводят к травмам.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Безопасность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Объясните ребенку, что запрещено трогать незнакомые грибы и кушать неизвестные ягоды или плоды, растущие в лесу – они могут быть ядовитыми.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Во избежание укуса таких насекомых как шмели, осы, пчелы, расскажите, что нужно оставаться недвижимым, когда они поблизости.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Не позволяйте ребенку подходить к животным, которые могут укусить его.</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Ни в коем случае не оставляйте детей без присмотра – они могут заблудиться.</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Общие правила безопасности детей летом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 сожалению, опасности подстерегают детей не только в местах отдыха, но и на детской площадке, на дороге, в общественных местах. Однако следование рекомендациям поможет снизить риски: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1. Важно научить детей правилам пожарной безопасности в летний период. Не позволяйте разводить костры без присутствия взрослых. Поясните опасность огненной стихии в быстром распространении на соседние объекты. Обратите внимание на пожарную безопасность в быту.</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2. Не стоит забывать о безопасном обращении с электроприборами и газовыми приборами, опасности линий электропередачи и различных электрических трансформаторов.</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3. Обязательно учите ребенка переходу по светофору, расскажите об опасности, которую несет автомобиль.</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4. Расскажите детям о том, как правильно себя вести на детской площадке, в частности, о катании на качелях. К ним нужно подходить сбоку; садиться и вставать, дождавшись полной остановки; крепко держаться при катании.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Обращаем внимание родителей на то, что следование простым рекомендациям поможет обезопасить жизнь и здоровье вашего ребенка и позволит провести летние каникулы с пользой для детей.</w:t>
      </w:r>
    </w:p>
    <w:p w:rsidR="008413BB" w:rsidRPr="008413BB" w:rsidRDefault="008413BB" w:rsidP="008413BB">
      <w:pPr>
        <w:pStyle w:val="1"/>
        <w:shd w:val="clear" w:color="auto" w:fill="FFFFFF"/>
        <w:spacing w:after="540" w:line="468" w:lineRule="atLeast"/>
        <w:jc w:val="center"/>
        <w:rPr>
          <w:color w:val="101010"/>
          <w:sz w:val="20"/>
          <w:szCs w:val="20"/>
        </w:rPr>
      </w:pPr>
      <w:r w:rsidRPr="008413BB">
        <w:rPr>
          <w:color w:val="101010"/>
          <w:sz w:val="20"/>
          <w:szCs w:val="20"/>
        </w:rPr>
        <w:lastRenderedPageBreak/>
        <w:t>Напоминаем о соблюдении правил безопасности на отдыхе у воды!</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Наступает долгожданное лето, когда можно будет купаться, загорать и наслаждаться теплыми лучами солнца, но многие граждане, как только установилась теплая погода, уже устремились отдыхать к водоемам.</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настоящее время купание в Новосибирской области небезопасно. Находясь у водоемов, очень важно соблюдать меры безопасности, особенно если рядом с вами маленькие дети.</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Каждый год на территории региона происходят происшествия на водных объектах. В прошлом году на водоемах области погибли 59 человек. В большинстве случаев трагедии происходили в местах неорганизованного отдыха и одиночного купания.</w:t>
      </w:r>
    </w:p>
    <w:p w:rsidR="008413BB" w:rsidRPr="008413BB" w:rsidRDefault="008413BB" w:rsidP="008413BB">
      <w:pPr>
        <w:pStyle w:val="af2"/>
        <w:shd w:val="clear" w:color="auto" w:fill="FFFFFF"/>
        <w:spacing w:before="0" w:beforeAutospacing="0"/>
        <w:jc w:val="both"/>
        <w:rPr>
          <w:color w:val="101010"/>
          <w:sz w:val="20"/>
          <w:szCs w:val="20"/>
        </w:rPr>
      </w:pPr>
      <w:r w:rsidRPr="008413BB">
        <w:rPr>
          <w:rStyle w:val="aff1"/>
          <w:rFonts w:eastAsiaTheme="majorEastAsia"/>
          <w:color w:val="101010"/>
          <w:sz w:val="20"/>
          <w:szCs w:val="20"/>
        </w:rPr>
        <w:t>Напоминаем</w:t>
      </w:r>
      <w:r w:rsidRPr="008413BB">
        <w:rPr>
          <w:color w:val="101010"/>
          <w:sz w:val="20"/>
          <w:szCs w:val="20"/>
        </w:rPr>
        <w:t>: купальный сезон еще не открыт – купание на водоемах области опасно. Ежедневно осуществляется патрулирование мест неорганизованного отдыха граждан, проводятся профилактические беседы с населением на территории Быстровского сельсовета. Работа направлена на пропаганду правил безопасного поведения на воде среди взрослых и детей, а также на повышение общей культуры здорового отдыха на природе.</w:t>
      </w:r>
    </w:p>
    <w:p w:rsidR="008413BB" w:rsidRP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Убедительно просим родителей внимательнее следить за своими детьми и ни в коем случае не отпускать их одних к водоемам. Во время рыбалки и отдыха у рек и озер необходимо проявлять осторожность. Очень опасны скользкие, каменистые, крутые и висящие берега, а попадание в холодную воду может привести к переохлаждению и даже гибели.</w:t>
      </w:r>
    </w:p>
    <w:p w:rsidR="008413BB" w:rsidRDefault="008413BB" w:rsidP="008413BB">
      <w:pPr>
        <w:pStyle w:val="af2"/>
        <w:shd w:val="clear" w:color="auto" w:fill="FFFFFF"/>
        <w:spacing w:before="0" w:beforeAutospacing="0"/>
        <w:jc w:val="both"/>
        <w:rPr>
          <w:color w:val="101010"/>
          <w:sz w:val="20"/>
          <w:szCs w:val="20"/>
        </w:rPr>
      </w:pPr>
      <w:r w:rsidRPr="008413BB">
        <w:rPr>
          <w:color w:val="101010"/>
          <w:sz w:val="20"/>
          <w:szCs w:val="20"/>
        </w:rPr>
        <w:t>В случае любой нештатной ситуации звоните по единому номеру вызова экстренных служб – 112.</w:t>
      </w:r>
    </w:p>
    <w:p w:rsidR="005840BF" w:rsidRPr="005840BF" w:rsidRDefault="005431AA" w:rsidP="008413BB">
      <w:pPr>
        <w:pStyle w:val="af2"/>
        <w:shd w:val="clear" w:color="auto" w:fill="FFFFFF"/>
        <w:spacing w:before="0" w:beforeAutospacing="0"/>
        <w:jc w:val="center"/>
        <w:rPr>
          <w:color w:val="101010"/>
          <w:sz w:val="20"/>
          <w:szCs w:val="20"/>
        </w:rPr>
      </w:pPr>
      <w:r w:rsidRPr="008413BB">
        <w:rPr>
          <w:sz w:val="20"/>
          <w:szCs w:val="20"/>
        </w:rPr>
        <w:br/>
      </w:r>
      <w:r w:rsidR="005840BF" w:rsidRPr="005840BF">
        <w:rPr>
          <w:rStyle w:val="20"/>
          <w:rFonts w:ascii="Times New Roman" w:hAnsi="Times New Roman" w:cs="Times New Roman"/>
          <w:color w:val="101010"/>
          <w:sz w:val="20"/>
          <w:szCs w:val="20"/>
        </w:rPr>
        <w:t xml:space="preserve"> </w:t>
      </w:r>
      <w:r w:rsidR="005840BF" w:rsidRPr="005840BF">
        <w:rPr>
          <w:rStyle w:val="aff1"/>
          <w:rFonts w:eastAsiaTheme="majorEastAsia"/>
          <w:color w:val="101010"/>
          <w:sz w:val="20"/>
          <w:szCs w:val="20"/>
        </w:rPr>
        <w:t>Меры безопасности при отдыхе на плавсредствах!</w:t>
      </w:r>
      <w:r w:rsidR="005840BF" w:rsidRPr="005840BF">
        <w:rPr>
          <w:color w:val="101010"/>
          <w:sz w:val="20"/>
          <w:szCs w:val="20"/>
        </w:rPr>
        <w:br/>
      </w:r>
      <w:r w:rsidR="005840BF" w:rsidRPr="005840BF">
        <w:rPr>
          <w:color w:val="101010"/>
          <w:sz w:val="20"/>
          <w:szCs w:val="20"/>
        </w:rPr>
        <w:br/>
        <w:t>Большинство несчастных случаев на воде происходит в результате нарушения правил безопасности.</w:t>
      </w:r>
    </w:p>
    <w:p w:rsidR="005840BF" w:rsidRPr="005840BF" w:rsidRDefault="005840BF" w:rsidP="005840BF">
      <w:pPr>
        <w:pStyle w:val="af2"/>
        <w:shd w:val="clear" w:color="auto" w:fill="FFFFFF"/>
        <w:spacing w:before="0" w:beforeAutospacing="0"/>
        <w:rPr>
          <w:color w:val="101010"/>
          <w:sz w:val="20"/>
          <w:szCs w:val="20"/>
        </w:rPr>
      </w:pPr>
      <w:r w:rsidRPr="005840BF">
        <w:rPr>
          <w:color w:val="101010"/>
          <w:sz w:val="20"/>
          <w:szCs w:val="20"/>
        </w:rPr>
        <w:t>Лучший способ избежать беды — это узнать их на берегу и соблюдать во время путешествия.</w:t>
      </w:r>
      <w:r w:rsidRPr="005840BF">
        <w:rPr>
          <w:color w:val="101010"/>
          <w:sz w:val="20"/>
          <w:szCs w:val="20"/>
        </w:rPr>
        <w:br/>
      </w:r>
      <w:r w:rsidRPr="005840BF">
        <w:rPr>
          <w:color w:val="101010"/>
          <w:sz w:val="20"/>
          <w:szCs w:val="20"/>
        </w:rPr>
        <w:br/>
        <w:t> Не стоит отправляться в путешествие на лодке тем, кто не умеет плавать.</w:t>
      </w:r>
      <w:r w:rsidRPr="005840BF">
        <w:rPr>
          <w:color w:val="101010"/>
          <w:sz w:val="20"/>
          <w:szCs w:val="20"/>
        </w:rPr>
        <w:br/>
        <w:t> Прежде чем сесть в лодку, узнайте прогноз погоды.</w:t>
      </w:r>
      <w:r w:rsidRPr="005840BF">
        <w:rPr>
          <w:color w:val="101010"/>
          <w:sz w:val="20"/>
          <w:szCs w:val="20"/>
        </w:rPr>
        <w:br/>
        <w:t> Помните! Алкоголь и водные путешествия несовместимы.</w:t>
      </w:r>
      <w:r w:rsidRPr="005840BF">
        <w:rPr>
          <w:color w:val="101010"/>
          <w:sz w:val="20"/>
          <w:szCs w:val="20"/>
        </w:rPr>
        <w:br/>
        <w:t> Перед тем как сесть в лодку, убедитесь в её исправности и прочности. Спасательные жилеты должны быть надеты во время всего путешествия.</w:t>
      </w:r>
      <w:r w:rsidRPr="005840BF">
        <w:rPr>
          <w:color w:val="101010"/>
          <w:sz w:val="20"/>
          <w:szCs w:val="20"/>
        </w:rPr>
        <w:br/>
        <w:t> В лодке должны быть: черпак или ведёрко для отлива воды, фонарь (если вы путешествуете в вечернее время), полностью заряженные телефоны, навигационные гаджеты и запасная одежда (в непромокаемом пакете).</w:t>
      </w:r>
      <w:r w:rsidRPr="005840BF">
        <w:rPr>
          <w:color w:val="101010"/>
          <w:sz w:val="20"/>
          <w:szCs w:val="20"/>
        </w:rPr>
        <w:br/>
        <w:t> Обязательно сообщите о своём путешествии родным или знакомым и договоритесь о времени «сеансов связи».</w:t>
      </w:r>
      <w:r w:rsidRPr="005840BF">
        <w:rPr>
          <w:color w:val="101010"/>
          <w:sz w:val="20"/>
          <w:szCs w:val="20"/>
        </w:rPr>
        <w:br/>
        <w:t>Чаще всего лодка переворачивается, когда пассажиры меняются местами, садятся на борта, ныряют, встают во время движения в полный рост или переходят из одной лодки в другую. Такие манёвры желательно осуществлять около берега или на небольшой глубине. Если возникла необходимость поменяться местами, делать это нужно с максимальной осторожностью, пригнувшись, без спешки и резких движений.</w:t>
      </w:r>
      <w:r w:rsidRPr="005840BF">
        <w:rPr>
          <w:color w:val="101010"/>
          <w:sz w:val="20"/>
          <w:szCs w:val="20"/>
        </w:rPr>
        <w:br/>
        <w:t> Если один из путешественников оказался за бортом, принимать его на лодку можно только с кормы. Попытка забраться на лодку через борт чаще всего приводит к тому, что лодка переворачивается и накрывает всех, кто в ней находится.</w:t>
      </w:r>
      <w:r w:rsidRPr="005840BF">
        <w:rPr>
          <w:color w:val="101010"/>
          <w:sz w:val="20"/>
          <w:szCs w:val="20"/>
        </w:rPr>
        <w:br/>
        <w:t> Если лодка перевернулась, не старайтесь её перевернуть обратно или на неё забраться. Есть большая вероятность того, что она перевернётся снова, при этом ударив или накрыв вас. Помните, это ваше спасательное средство. Ухватитесь за корму или за нос и, работая ногами, плывите, направляя лодку к ближайшему берегу.</w:t>
      </w:r>
      <w:r w:rsidRPr="005840BF">
        <w:rPr>
          <w:color w:val="101010"/>
          <w:sz w:val="20"/>
          <w:szCs w:val="20"/>
        </w:rPr>
        <w:br/>
        <w:t>Если лодка утонула — избавьтесь от мокрой обуви и одежды (она будет тянуть вас ко дну), не пытайтесь спасти имущество, интенсивно гребите к берегу. Не паникуйте - даже при температуре воды 15 °С человек может выжить, находясь в воде четыре часа.</w:t>
      </w:r>
      <w:r w:rsidRPr="005840BF">
        <w:rPr>
          <w:color w:val="101010"/>
          <w:sz w:val="20"/>
          <w:szCs w:val="20"/>
        </w:rPr>
        <w:br/>
      </w:r>
      <w:r w:rsidRPr="005840BF">
        <w:rPr>
          <w:color w:val="101010"/>
          <w:sz w:val="20"/>
          <w:szCs w:val="20"/>
        </w:rPr>
        <w:br/>
        <w:t>ПРИ ЧРЕЗВЫЧАЙНОЙ СИТУАЦИИ ЗВОНИТЕ:</w:t>
      </w:r>
      <w:r w:rsidRPr="005840BF">
        <w:rPr>
          <w:color w:val="101010"/>
          <w:sz w:val="20"/>
          <w:szCs w:val="20"/>
        </w:rPr>
        <w:br/>
        <w:t>112 – единый телефон службы спасения</w:t>
      </w:r>
      <w:r w:rsidRPr="005840BF">
        <w:rPr>
          <w:color w:val="101010"/>
          <w:sz w:val="20"/>
          <w:szCs w:val="20"/>
        </w:rPr>
        <w:br/>
        <w:t>т. 20-121, 8 913 703 71 12 - телефоны ЕДДС Искитимского района</w:t>
      </w:r>
    </w:p>
    <w:p w:rsidR="005431AA" w:rsidRPr="005840BF" w:rsidRDefault="005431AA" w:rsidP="005431AA">
      <w:pPr>
        <w:spacing w:after="0" w:line="240" w:lineRule="auto"/>
        <w:ind w:firstLine="567"/>
        <w:jc w:val="both"/>
        <w:rPr>
          <w:rFonts w:ascii="Times New Roman" w:hAnsi="Times New Roman" w:cs="Times New Roman"/>
          <w:sz w:val="20"/>
          <w:szCs w:val="20"/>
        </w:rPr>
      </w:pPr>
      <w:r w:rsidRPr="005840BF">
        <w:rPr>
          <w:rFonts w:ascii="Times New Roman" w:hAnsi="Times New Roman" w:cs="Times New Roman"/>
          <w:sz w:val="20"/>
          <w:szCs w:val="20"/>
        </w:rPr>
        <w:lastRenderedPageBreak/>
        <w:br/>
      </w:r>
    </w:p>
    <w:p w:rsidR="005431AA" w:rsidRPr="005840BF" w:rsidRDefault="005431AA" w:rsidP="005431AA">
      <w:pPr>
        <w:rPr>
          <w:rFonts w:ascii="Times New Roman" w:hAnsi="Times New Roman" w:cs="Times New Roman"/>
          <w:sz w:val="20"/>
          <w:szCs w:val="20"/>
        </w:rPr>
      </w:pPr>
    </w:p>
    <w:p w:rsidR="006661A7" w:rsidRPr="005840BF" w:rsidRDefault="006661A7" w:rsidP="006661A7">
      <w:pPr>
        <w:spacing w:line="240" w:lineRule="auto"/>
        <w:rPr>
          <w:rFonts w:ascii="Times New Roman" w:hAnsi="Times New Roman" w:cs="Times New Roman"/>
          <w:sz w:val="20"/>
          <w:szCs w:val="20"/>
        </w:rPr>
      </w:pPr>
    </w:p>
    <w:sectPr w:rsidR="006661A7" w:rsidRPr="005840BF" w:rsidSect="00792AC5">
      <w:headerReference w:type="default" r:id="rId14"/>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ECC" w:rsidRDefault="00BA4ECC" w:rsidP="001454F9">
      <w:pPr>
        <w:spacing w:after="0" w:line="240" w:lineRule="auto"/>
      </w:pPr>
      <w:r>
        <w:separator/>
      </w:r>
    </w:p>
  </w:endnote>
  <w:endnote w:type="continuationSeparator" w:id="1">
    <w:p w:rsidR="00BA4ECC" w:rsidRDefault="00BA4ECC"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Arial"/>
    <w:charset w:val="00"/>
    <w:family w:val="swiss"/>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00"/>
    <w:family w:val="auto"/>
    <w:pitch w:val="default"/>
    <w:sig w:usb0="00000000" w:usb1="00000000" w:usb2="00000000" w:usb3="00000000" w:csb0="00000000"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81268"/>
      <w:docPartObj>
        <w:docPartGallery w:val="Page Numbers (Bottom of Page)"/>
        <w:docPartUnique/>
      </w:docPartObj>
    </w:sdtPr>
    <w:sdtContent>
      <w:p w:rsidR="000C25D5" w:rsidRDefault="00DA624A">
        <w:pPr>
          <w:pStyle w:val="a8"/>
          <w:jc w:val="right"/>
        </w:pPr>
        <w:fldSimple w:instr=" PAGE   \* MERGEFORMAT ">
          <w:r w:rsidR="009C2672">
            <w:rPr>
              <w:noProof/>
            </w:rPr>
            <w:t>7</w:t>
          </w:r>
        </w:fldSimple>
      </w:p>
    </w:sdtContent>
  </w:sdt>
  <w:p w:rsidR="000C25D5" w:rsidRDefault="000C25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ECC" w:rsidRDefault="00BA4ECC" w:rsidP="001454F9">
      <w:pPr>
        <w:spacing w:after="0" w:line="240" w:lineRule="auto"/>
      </w:pPr>
      <w:r>
        <w:separator/>
      </w:r>
    </w:p>
  </w:footnote>
  <w:footnote w:type="continuationSeparator" w:id="1">
    <w:p w:rsidR="00BA4ECC" w:rsidRDefault="00BA4ECC"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pPr>
      <w:pStyle w:val="a6"/>
      <w:rPr>
        <w:rFonts w:ascii="Times New Roman" w:hAnsi="Times New Roman" w:cs="Times New Roman"/>
      </w:rPr>
    </w:pPr>
  </w:p>
  <w:p w:rsidR="000C25D5" w:rsidRDefault="000C25D5">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w:t>
    </w:r>
    <w:r w:rsidRPr="00AF375A">
      <w:rPr>
        <w:rFonts w:ascii="Times New Roman" w:hAnsi="Times New Roman" w:cs="Times New Roman"/>
      </w:rPr>
      <w:t>№</w:t>
    </w:r>
    <w:r>
      <w:rPr>
        <w:rFonts w:ascii="Times New Roman" w:hAnsi="Times New Roman" w:cs="Times New Roman"/>
      </w:rPr>
      <w:t xml:space="preserve"> </w:t>
    </w:r>
    <w:r w:rsidR="00A66B92">
      <w:rPr>
        <w:rFonts w:ascii="Times New Roman" w:hAnsi="Times New Roman" w:cs="Times New Roman"/>
      </w:rPr>
      <w:t>8</w:t>
    </w:r>
    <w:r w:rsidRPr="00AF375A">
      <w:rPr>
        <w:rFonts w:ascii="Times New Roman" w:hAnsi="Times New Roman" w:cs="Times New Roman"/>
      </w:rPr>
      <w:t>(</w:t>
    </w:r>
    <w:r w:rsidR="005F45CC">
      <w:rPr>
        <w:rFonts w:ascii="Times New Roman" w:hAnsi="Times New Roman" w:cs="Times New Roman"/>
      </w:rPr>
      <w:t>1</w:t>
    </w:r>
    <w:r w:rsidR="00A66B92">
      <w:rPr>
        <w:rFonts w:ascii="Times New Roman" w:hAnsi="Times New Roman" w:cs="Times New Roman"/>
      </w:rPr>
      <w:t>30</w:t>
    </w:r>
    <w:r w:rsidRPr="00AF375A">
      <w:rPr>
        <w:rFonts w:ascii="Times New Roman" w:hAnsi="Times New Roman" w:cs="Times New Roman"/>
      </w:rPr>
      <w:t xml:space="preserve">) от </w:t>
    </w:r>
    <w:r w:rsidR="00A66B92">
      <w:rPr>
        <w:rFonts w:ascii="Times New Roman" w:hAnsi="Times New Roman" w:cs="Times New Roman"/>
      </w:rPr>
      <w:t>04</w:t>
    </w:r>
    <w:r w:rsidRPr="00AF375A">
      <w:rPr>
        <w:rFonts w:ascii="Times New Roman" w:hAnsi="Times New Roman" w:cs="Times New Roman"/>
      </w:rPr>
      <w:t>.</w:t>
    </w:r>
    <w:r w:rsidR="006D610B">
      <w:rPr>
        <w:rFonts w:ascii="Times New Roman" w:hAnsi="Times New Roman" w:cs="Times New Roman"/>
      </w:rPr>
      <w:t>0</w:t>
    </w:r>
    <w:r w:rsidR="00A66B92">
      <w:rPr>
        <w:rFonts w:ascii="Times New Roman" w:hAnsi="Times New Roman" w:cs="Times New Roman"/>
      </w:rPr>
      <w:t>6</w:t>
    </w:r>
    <w:r>
      <w:rPr>
        <w:rFonts w:ascii="Times New Roman" w:hAnsi="Times New Roman" w:cs="Times New Roman"/>
      </w:rPr>
      <w:t>.2024</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Default="000C25D5" w:rsidP="000C533C">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Pr="00AF375A">
      <w:rPr>
        <w:rFonts w:ascii="Times New Roman" w:hAnsi="Times New Roman" w:cs="Times New Roman"/>
      </w:rPr>
      <w:t>(</w:t>
    </w:r>
    <w:r>
      <w:rPr>
        <w:rFonts w:ascii="Times New Roman" w:hAnsi="Times New Roman" w:cs="Times New Roman"/>
      </w:rPr>
      <w:t>106</w:t>
    </w:r>
    <w:r w:rsidRPr="00AF375A">
      <w:rPr>
        <w:rFonts w:ascii="Times New Roman" w:hAnsi="Times New Roman" w:cs="Times New Roman"/>
      </w:rPr>
      <w:t xml:space="preserve">) от </w:t>
    </w:r>
    <w:r>
      <w:rPr>
        <w:rFonts w:ascii="Times New Roman" w:hAnsi="Times New Roman" w:cs="Times New Roman"/>
      </w:rPr>
      <w:t>25</w:t>
    </w:r>
    <w:r w:rsidRPr="00AF375A">
      <w:rPr>
        <w:rFonts w:ascii="Times New Roman" w:hAnsi="Times New Roman" w:cs="Times New Roman"/>
      </w:rPr>
      <w:t>.</w:t>
    </w:r>
    <w:r>
      <w:rPr>
        <w:rFonts w:ascii="Times New Roman" w:hAnsi="Times New Roman" w:cs="Times New Roman"/>
      </w:rPr>
      <w:t>01.2023</w:t>
    </w:r>
    <w:r w:rsidRPr="00AF375A">
      <w:rPr>
        <w:rFonts w:ascii="Times New Roman" w:hAnsi="Times New Roman" w:cs="Times New Roman"/>
      </w:rPr>
      <w:t>года</w:t>
    </w:r>
  </w:p>
  <w:p w:rsidR="000C25D5" w:rsidRDefault="000C25D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5D5" w:rsidRPr="00367B04" w:rsidRDefault="00DA624A">
    <w:pPr>
      <w:pStyle w:val="a6"/>
      <w:jc w:val="center"/>
      <w:rPr>
        <w:rFonts w:ascii="Times New Roman" w:hAnsi="Times New Roman"/>
        <w:sz w:val="20"/>
        <w:szCs w:val="20"/>
      </w:rPr>
    </w:pPr>
    <w:r w:rsidRPr="00367B04">
      <w:rPr>
        <w:rFonts w:ascii="Times New Roman" w:hAnsi="Times New Roman"/>
        <w:sz w:val="20"/>
        <w:szCs w:val="20"/>
      </w:rPr>
      <w:fldChar w:fldCharType="begin"/>
    </w:r>
    <w:r w:rsidR="000C25D5"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9C2672">
      <w:rPr>
        <w:rFonts w:ascii="Times New Roman" w:hAnsi="Times New Roman"/>
        <w:noProof/>
        <w:sz w:val="20"/>
        <w:szCs w:val="20"/>
      </w:rPr>
      <w:t>7</w:t>
    </w:r>
    <w:r w:rsidRPr="00367B04">
      <w:rPr>
        <w:rFonts w:ascii="Times New Roman" w:hAnsi="Times New Roman"/>
        <w:sz w:val="20"/>
        <w:szCs w:val="20"/>
      </w:rPr>
      <w:fldChar w:fldCharType="end"/>
    </w:r>
  </w:p>
  <w:p w:rsidR="000C25D5" w:rsidRPr="00DC501E" w:rsidRDefault="000C25D5">
    <w:pPr>
      <w:pStyle w:val="a6"/>
      <w:jc w:val="center"/>
      <w:rPr>
        <w:rFonts w:ascii="Times New Roman" w:hAnsi="Times New Roman"/>
        <w:sz w:val="20"/>
        <w:szCs w:val="20"/>
      </w:rPr>
    </w:pPr>
    <w:r>
      <w:rPr>
        <w:rFonts w:ascii="Times New Roman" w:hAnsi="Times New Roman"/>
        <w:sz w:val="20"/>
        <w:szCs w:val="20"/>
      </w:rPr>
      <w:t xml:space="preserve">Вестник Быстровского сельсовета ______________________ № </w:t>
    </w:r>
    <w:r w:rsidR="009C2672">
      <w:rPr>
        <w:rFonts w:ascii="Times New Roman" w:hAnsi="Times New Roman"/>
        <w:sz w:val="20"/>
        <w:szCs w:val="20"/>
      </w:rPr>
      <w:t>8</w:t>
    </w:r>
    <w:r>
      <w:rPr>
        <w:rFonts w:ascii="Times New Roman" w:hAnsi="Times New Roman"/>
        <w:sz w:val="20"/>
        <w:szCs w:val="20"/>
      </w:rPr>
      <w:t>(1</w:t>
    </w:r>
    <w:r w:rsidR="009C2672">
      <w:rPr>
        <w:rFonts w:ascii="Times New Roman" w:hAnsi="Times New Roman"/>
        <w:sz w:val="20"/>
        <w:szCs w:val="20"/>
      </w:rPr>
      <w:t>30</w:t>
    </w:r>
    <w:r>
      <w:rPr>
        <w:rFonts w:ascii="Times New Roman" w:hAnsi="Times New Roman"/>
        <w:sz w:val="20"/>
        <w:szCs w:val="20"/>
      </w:rPr>
      <w:t xml:space="preserve">) от </w:t>
    </w:r>
    <w:r w:rsidR="009C2672">
      <w:rPr>
        <w:rFonts w:ascii="Times New Roman" w:hAnsi="Times New Roman"/>
        <w:sz w:val="20"/>
        <w:szCs w:val="20"/>
      </w:rPr>
      <w:t>04</w:t>
    </w:r>
    <w:r>
      <w:rPr>
        <w:rFonts w:ascii="Times New Roman" w:hAnsi="Times New Roman"/>
        <w:sz w:val="20"/>
        <w:szCs w:val="20"/>
      </w:rPr>
      <w:t>.0</w:t>
    </w:r>
    <w:r w:rsidR="009C2672">
      <w:rPr>
        <w:rFonts w:ascii="Times New Roman" w:hAnsi="Times New Roman"/>
        <w:sz w:val="20"/>
        <w:szCs w:val="20"/>
      </w:rPr>
      <w:t>6</w:t>
    </w:r>
    <w:r>
      <w:rPr>
        <w:rFonts w:ascii="Times New Roman" w:hAnsi="Times New Roman"/>
        <w:sz w:val="20"/>
        <w:szCs w:val="20"/>
      </w:rPr>
      <w:t>.2024года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1">
    <w:nsid w:val="04597943"/>
    <w:multiLevelType w:val="hybridMultilevel"/>
    <w:tmpl w:val="02EEACC0"/>
    <w:lvl w:ilvl="0" w:tplc="34A6478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01827DD"/>
    <w:multiLevelType w:val="hybridMultilevel"/>
    <w:tmpl w:val="C3B0DAD4"/>
    <w:lvl w:ilvl="0" w:tplc="A790EDF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BCA644D"/>
    <w:multiLevelType w:val="hybridMultilevel"/>
    <w:tmpl w:val="BD366A7A"/>
    <w:lvl w:ilvl="0" w:tplc="55368A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4FB12F2"/>
    <w:multiLevelType w:val="hybridMultilevel"/>
    <w:tmpl w:val="579420E0"/>
    <w:lvl w:ilvl="0" w:tplc="076C08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A444A20"/>
    <w:multiLevelType w:val="hybridMultilevel"/>
    <w:tmpl w:val="259C3340"/>
    <w:lvl w:ilvl="0" w:tplc="3E9EBB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5"/>
  </w:num>
  <w:num w:numId="4">
    <w:abstractNumId w:val="4"/>
  </w:num>
  <w:num w:numId="5">
    <w:abstractNumId w:val="2"/>
  </w:num>
  <w:num w:numId="6">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42"/>
  </w:hdrShapeDefaults>
  <w:footnotePr>
    <w:footnote w:id="0"/>
    <w:footnote w:id="1"/>
  </w:footnotePr>
  <w:endnotePr>
    <w:endnote w:id="0"/>
    <w:endnote w:id="1"/>
  </w:endnotePr>
  <w:compat/>
  <w:rsids>
    <w:rsidRoot w:val="00A757FA"/>
    <w:rsid w:val="00005EDB"/>
    <w:rsid w:val="00007B49"/>
    <w:rsid w:val="0002153A"/>
    <w:rsid w:val="00024552"/>
    <w:rsid w:val="000252B4"/>
    <w:rsid w:val="00026BDF"/>
    <w:rsid w:val="000315AD"/>
    <w:rsid w:val="00034E5B"/>
    <w:rsid w:val="00035D66"/>
    <w:rsid w:val="00042246"/>
    <w:rsid w:val="0004341B"/>
    <w:rsid w:val="00043F10"/>
    <w:rsid w:val="000443B6"/>
    <w:rsid w:val="00046C16"/>
    <w:rsid w:val="0005151C"/>
    <w:rsid w:val="0005196C"/>
    <w:rsid w:val="00054A93"/>
    <w:rsid w:val="00054D2A"/>
    <w:rsid w:val="000575EA"/>
    <w:rsid w:val="00063A11"/>
    <w:rsid w:val="00064186"/>
    <w:rsid w:val="000743F6"/>
    <w:rsid w:val="0007573C"/>
    <w:rsid w:val="000763EE"/>
    <w:rsid w:val="000766A1"/>
    <w:rsid w:val="00077C7E"/>
    <w:rsid w:val="00083499"/>
    <w:rsid w:val="0008391E"/>
    <w:rsid w:val="00085C9F"/>
    <w:rsid w:val="00085D8A"/>
    <w:rsid w:val="00086437"/>
    <w:rsid w:val="000945CC"/>
    <w:rsid w:val="00096381"/>
    <w:rsid w:val="00097A6B"/>
    <w:rsid w:val="000A06F4"/>
    <w:rsid w:val="000A2336"/>
    <w:rsid w:val="000A296E"/>
    <w:rsid w:val="000A74B1"/>
    <w:rsid w:val="000B19BA"/>
    <w:rsid w:val="000B32B7"/>
    <w:rsid w:val="000B4F4E"/>
    <w:rsid w:val="000B7CA1"/>
    <w:rsid w:val="000C0090"/>
    <w:rsid w:val="000C25D5"/>
    <w:rsid w:val="000C533C"/>
    <w:rsid w:val="000C69D6"/>
    <w:rsid w:val="000D1AF7"/>
    <w:rsid w:val="000D3093"/>
    <w:rsid w:val="000D4860"/>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15EC8"/>
    <w:rsid w:val="00120453"/>
    <w:rsid w:val="00120F1B"/>
    <w:rsid w:val="001220DF"/>
    <w:rsid w:val="00123FFC"/>
    <w:rsid w:val="00125DCE"/>
    <w:rsid w:val="001357B8"/>
    <w:rsid w:val="001454F9"/>
    <w:rsid w:val="00146279"/>
    <w:rsid w:val="0014767E"/>
    <w:rsid w:val="001576BE"/>
    <w:rsid w:val="00166AD7"/>
    <w:rsid w:val="001726F5"/>
    <w:rsid w:val="001811BB"/>
    <w:rsid w:val="001811E7"/>
    <w:rsid w:val="0018402E"/>
    <w:rsid w:val="00190641"/>
    <w:rsid w:val="00197399"/>
    <w:rsid w:val="001A05F3"/>
    <w:rsid w:val="001A141A"/>
    <w:rsid w:val="001A171E"/>
    <w:rsid w:val="001A2C96"/>
    <w:rsid w:val="001A4924"/>
    <w:rsid w:val="001B0047"/>
    <w:rsid w:val="001B1C90"/>
    <w:rsid w:val="001B200F"/>
    <w:rsid w:val="001B30A0"/>
    <w:rsid w:val="001B4D70"/>
    <w:rsid w:val="001B6591"/>
    <w:rsid w:val="001C1CEC"/>
    <w:rsid w:val="001C209E"/>
    <w:rsid w:val="001C286A"/>
    <w:rsid w:val="001C4092"/>
    <w:rsid w:val="001D1A53"/>
    <w:rsid w:val="001D27C0"/>
    <w:rsid w:val="001D3E08"/>
    <w:rsid w:val="001D47BC"/>
    <w:rsid w:val="001D49B5"/>
    <w:rsid w:val="001D5523"/>
    <w:rsid w:val="001D6132"/>
    <w:rsid w:val="001E1864"/>
    <w:rsid w:val="001E3299"/>
    <w:rsid w:val="001E39E2"/>
    <w:rsid w:val="001E6076"/>
    <w:rsid w:val="001E6E72"/>
    <w:rsid w:val="001F2459"/>
    <w:rsid w:val="001F33B8"/>
    <w:rsid w:val="001F4468"/>
    <w:rsid w:val="001F610E"/>
    <w:rsid w:val="0020128D"/>
    <w:rsid w:val="002064A6"/>
    <w:rsid w:val="002073DB"/>
    <w:rsid w:val="00222E58"/>
    <w:rsid w:val="002235C7"/>
    <w:rsid w:val="00224604"/>
    <w:rsid w:val="002258E9"/>
    <w:rsid w:val="00225987"/>
    <w:rsid w:val="00225D6A"/>
    <w:rsid w:val="002303D0"/>
    <w:rsid w:val="00234826"/>
    <w:rsid w:val="002451C8"/>
    <w:rsid w:val="0024524C"/>
    <w:rsid w:val="002469C8"/>
    <w:rsid w:val="00247443"/>
    <w:rsid w:val="00250363"/>
    <w:rsid w:val="00252607"/>
    <w:rsid w:val="00256B10"/>
    <w:rsid w:val="002572A0"/>
    <w:rsid w:val="0026359C"/>
    <w:rsid w:val="00264278"/>
    <w:rsid w:val="00264394"/>
    <w:rsid w:val="00270969"/>
    <w:rsid w:val="00271D92"/>
    <w:rsid w:val="00272152"/>
    <w:rsid w:val="00272D31"/>
    <w:rsid w:val="00273F17"/>
    <w:rsid w:val="002756A8"/>
    <w:rsid w:val="00275ADF"/>
    <w:rsid w:val="00275CD6"/>
    <w:rsid w:val="00277D52"/>
    <w:rsid w:val="00277F53"/>
    <w:rsid w:val="0028370C"/>
    <w:rsid w:val="002879BE"/>
    <w:rsid w:val="00296B6F"/>
    <w:rsid w:val="00296E51"/>
    <w:rsid w:val="002977D1"/>
    <w:rsid w:val="002A02BC"/>
    <w:rsid w:val="002A2193"/>
    <w:rsid w:val="002A2331"/>
    <w:rsid w:val="002A4C40"/>
    <w:rsid w:val="002A4C87"/>
    <w:rsid w:val="002A4E98"/>
    <w:rsid w:val="002A7437"/>
    <w:rsid w:val="002B021F"/>
    <w:rsid w:val="002B29D8"/>
    <w:rsid w:val="002B7634"/>
    <w:rsid w:val="002B7E1B"/>
    <w:rsid w:val="002D3C2E"/>
    <w:rsid w:val="002D5F53"/>
    <w:rsid w:val="002E4A7B"/>
    <w:rsid w:val="002F2C15"/>
    <w:rsid w:val="002F62A5"/>
    <w:rsid w:val="00300DF2"/>
    <w:rsid w:val="003025C7"/>
    <w:rsid w:val="00303196"/>
    <w:rsid w:val="00303626"/>
    <w:rsid w:val="00303923"/>
    <w:rsid w:val="00303D4F"/>
    <w:rsid w:val="00305730"/>
    <w:rsid w:val="00310346"/>
    <w:rsid w:val="003106BC"/>
    <w:rsid w:val="00311CB4"/>
    <w:rsid w:val="00323536"/>
    <w:rsid w:val="0032431B"/>
    <w:rsid w:val="003243DA"/>
    <w:rsid w:val="0032453B"/>
    <w:rsid w:val="0032768C"/>
    <w:rsid w:val="00334219"/>
    <w:rsid w:val="00335025"/>
    <w:rsid w:val="00335CC1"/>
    <w:rsid w:val="00345251"/>
    <w:rsid w:val="003477FB"/>
    <w:rsid w:val="003565CF"/>
    <w:rsid w:val="00360FFA"/>
    <w:rsid w:val="0036265E"/>
    <w:rsid w:val="003627EA"/>
    <w:rsid w:val="003647DA"/>
    <w:rsid w:val="00365476"/>
    <w:rsid w:val="00367307"/>
    <w:rsid w:val="003747F6"/>
    <w:rsid w:val="00382EAF"/>
    <w:rsid w:val="00390FB9"/>
    <w:rsid w:val="00392A17"/>
    <w:rsid w:val="00397891"/>
    <w:rsid w:val="003A3F27"/>
    <w:rsid w:val="003A509E"/>
    <w:rsid w:val="003A7AFA"/>
    <w:rsid w:val="003B1F89"/>
    <w:rsid w:val="003B2703"/>
    <w:rsid w:val="003B69C4"/>
    <w:rsid w:val="003B7164"/>
    <w:rsid w:val="003C12C6"/>
    <w:rsid w:val="003C25CA"/>
    <w:rsid w:val="003C447D"/>
    <w:rsid w:val="003C5132"/>
    <w:rsid w:val="003D15A7"/>
    <w:rsid w:val="003D3E80"/>
    <w:rsid w:val="003D7AE1"/>
    <w:rsid w:val="003E28DF"/>
    <w:rsid w:val="003E5DC2"/>
    <w:rsid w:val="003F0C0D"/>
    <w:rsid w:val="003F1BD5"/>
    <w:rsid w:val="003F2774"/>
    <w:rsid w:val="003F47A1"/>
    <w:rsid w:val="003F4B14"/>
    <w:rsid w:val="004042DE"/>
    <w:rsid w:val="00406B67"/>
    <w:rsid w:val="00412AA0"/>
    <w:rsid w:val="00413F67"/>
    <w:rsid w:val="004147BC"/>
    <w:rsid w:val="0041507B"/>
    <w:rsid w:val="0041577A"/>
    <w:rsid w:val="00417DD3"/>
    <w:rsid w:val="00420CA4"/>
    <w:rsid w:val="00421E15"/>
    <w:rsid w:val="004230A9"/>
    <w:rsid w:val="0042321E"/>
    <w:rsid w:val="00426DE9"/>
    <w:rsid w:val="00431930"/>
    <w:rsid w:val="00432515"/>
    <w:rsid w:val="0043416F"/>
    <w:rsid w:val="004344C5"/>
    <w:rsid w:val="004358CE"/>
    <w:rsid w:val="00435EA2"/>
    <w:rsid w:val="0043617A"/>
    <w:rsid w:val="00436319"/>
    <w:rsid w:val="00440D4B"/>
    <w:rsid w:val="004413B7"/>
    <w:rsid w:val="0044369D"/>
    <w:rsid w:val="00443BAA"/>
    <w:rsid w:val="00444A53"/>
    <w:rsid w:val="004461D6"/>
    <w:rsid w:val="0045349E"/>
    <w:rsid w:val="004548B5"/>
    <w:rsid w:val="00455915"/>
    <w:rsid w:val="0045651B"/>
    <w:rsid w:val="00463A05"/>
    <w:rsid w:val="00467A05"/>
    <w:rsid w:val="004746AA"/>
    <w:rsid w:val="004861DD"/>
    <w:rsid w:val="0048624F"/>
    <w:rsid w:val="0049088A"/>
    <w:rsid w:val="00491DC6"/>
    <w:rsid w:val="00494EDB"/>
    <w:rsid w:val="00497E5E"/>
    <w:rsid w:val="004A11C6"/>
    <w:rsid w:val="004A4F15"/>
    <w:rsid w:val="004A66D8"/>
    <w:rsid w:val="004A70DF"/>
    <w:rsid w:val="004A7C8C"/>
    <w:rsid w:val="004B3266"/>
    <w:rsid w:val="004B371D"/>
    <w:rsid w:val="004B5AF2"/>
    <w:rsid w:val="004C0426"/>
    <w:rsid w:val="004C5F32"/>
    <w:rsid w:val="004D125D"/>
    <w:rsid w:val="004D1940"/>
    <w:rsid w:val="004D1E49"/>
    <w:rsid w:val="004D44A5"/>
    <w:rsid w:val="004D71F0"/>
    <w:rsid w:val="004E1A97"/>
    <w:rsid w:val="004E4980"/>
    <w:rsid w:val="004E58AF"/>
    <w:rsid w:val="004E7956"/>
    <w:rsid w:val="004F092A"/>
    <w:rsid w:val="004F5D4F"/>
    <w:rsid w:val="004F5F9D"/>
    <w:rsid w:val="004F774E"/>
    <w:rsid w:val="005025A7"/>
    <w:rsid w:val="005048E9"/>
    <w:rsid w:val="00505CD8"/>
    <w:rsid w:val="00512DF3"/>
    <w:rsid w:val="00515175"/>
    <w:rsid w:val="00515924"/>
    <w:rsid w:val="00515E2F"/>
    <w:rsid w:val="00520356"/>
    <w:rsid w:val="00522070"/>
    <w:rsid w:val="00522309"/>
    <w:rsid w:val="00523CE1"/>
    <w:rsid w:val="00524105"/>
    <w:rsid w:val="00524BE4"/>
    <w:rsid w:val="0052533A"/>
    <w:rsid w:val="00530FC1"/>
    <w:rsid w:val="00536DD5"/>
    <w:rsid w:val="00541560"/>
    <w:rsid w:val="00542671"/>
    <w:rsid w:val="005431AA"/>
    <w:rsid w:val="00545184"/>
    <w:rsid w:val="00546081"/>
    <w:rsid w:val="00546977"/>
    <w:rsid w:val="00547356"/>
    <w:rsid w:val="0055602F"/>
    <w:rsid w:val="005645F4"/>
    <w:rsid w:val="0057322F"/>
    <w:rsid w:val="00576631"/>
    <w:rsid w:val="005811D1"/>
    <w:rsid w:val="005840BF"/>
    <w:rsid w:val="005850B3"/>
    <w:rsid w:val="0058673D"/>
    <w:rsid w:val="005906CB"/>
    <w:rsid w:val="00590919"/>
    <w:rsid w:val="00592ED1"/>
    <w:rsid w:val="005931B8"/>
    <w:rsid w:val="005935C5"/>
    <w:rsid w:val="00597CA9"/>
    <w:rsid w:val="005A058C"/>
    <w:rsid w:val="005A2E66"/>
    <w:rsid w:val="005A2F14"/>
    <w:rsid w:val="005A31AC"/>
    <w:rsid w:val="005A54AB"/>
    <w:rsid w:val="005B3214"/>
    <w:rsid w:val="005B5742"/>
    <w:rsid w:val="005C3C48"/>
    <w:rsid w:val="005C4E66"/>
    <w:rsid w:val="005C5BFB"/>
    <w:rsid w:val="005D1C6D"/>
    <w:rsid w:val="005D682E"/>
    <w:rsid w:val="005D7747"/>
    <w:rsid w:val="005E66AF"/>
    <w:rsid w:val="005F0C22"/>
    <w:rsid w:val="005F1B09"/>
    <w:rsid w:val="005F3021"/>
    <w:rsid w:val="005F45CC"/>
    <w:rsid w:val="005F5247"/>
    <w:rsid w:val="00604D9A"/>
    <w:rsid w:val="006079DD"/>
    <w:rsid w:val="00607DC5"/>
    <w:rsid w:val="00614ABD"/>
    <w:rsid w:val="00616411"/>
    <w:rsid w:val="00616B56"/>
    <w:rsid w:val="006265FB"/>
    <w:rsid w:val="006312E3"/>
    <w:rsid w:val="00632163"/>
    <w:rsid w:val="00633C6B"/>
    <w:rsid w:val="00634176"/>
    <w:rsid w:val="00635773"/>
    <w:rsid w:val="0063665C"/>
    <w:rsid w:val="00636DAE"/>
    <w:rsid w:val="006431C4"/>
    <w:rsid w:val="00654075"/>
    <w:rsid w:val="00654A37"/>
    <w:rsid w:val="006567D2"/>
    <w:rsid w:val="00656F38"/>
    <w:rsid w:val="00660455"/>
    <w:rsid w:val="006661A7"/>
    <w:rsid w:val="00672B19"/>
    <w:rsid w:val="0067530C"/>
    <w:rsid w:val="00675A67"/>
    <w:rsid w:val="00676443"/>
    <w:rsid w:val="00677EA9"/>
    <w:rsid w:val="0068392A"/>
    <w:rsid w:val="00685509"/>
    <w:rsid w:val="00685F88"/>
    <w:rsid w:val="00686E91"/>
    <w:rsid w:val="00692C85"/>
    <w:rsid w:val="00693950"/>
    <w:rsid w:val="00694D2A"/>
    <w:rsid w:val="00697772"/>
    <w:rsid w:val="006A608E"/>
    <w:rsid w:val="006B344D"/>
    <w:rsid w:val="006B5D1C"/>
    <w:rsid w:val="006C65F6"/>
    <w:rsid w:val="006D06BF"/>
    <w:rsid w:val="006D610B"/>
    <w:rsid w:val="006D6C1E"/>
    <w:rsid w:val="006D755D"/>
    <w:rsid w:val="006E4E48"/>
    <w:rsid w:val="006F12F4"/>
    <w:rsid w:val="006F2280"/>
    <w:rsid w:val="006F264A"/>
    <w:rsid w:val="006F383A"/>
    <w:rsid w:val="006F5263"/>
    <w:rsid w:val="0070012D"/>
    <w:rsid w:val="00700AF3"/>
    <w:rsid w:val="0070264B"/>
    <w:rsid w:val="0070417A"/>
    <w:rsid w:val="007067F7"/>
    <w:rsid w:val="00706EDD"/>
    <w:rsid w:val="00712545"/>
    <w:rsid w:val="00712DD1"/>
    <w:rsid w:val="00714ED0"/>
    <w:rsid w:val="00717DBF"/>
    <w:rsid w:val="00720B88"/>
    <w:rsid w:val="00721797"/>
    <w:rsid w:val="00721D26"/>
    <w:rsid w:val="007337D9"/>
    <w:rsid w:val="0073434B"/>
    <w:rsid w:val="0073505D"/>
    <w:rsid w:val="0073582D"/>
    <w:rsid w:val="00735E96"/>
    <w:rsid w:val="0074347E"/>
    <w:rsid w:val="00747C53"/>
    <w:rsid w:val="007546B5"/>
    <w:rsid w:val="0075620A"/>
    <w:rsid w:val="00757838"/>
    <w:rsid w:val="007603DE"/>
    <w:rsid w:val="0076167F"/>
    <w:rsid w:val="00765894"/>
    <w:rsid w:val="00767730"/>
    <w:rsid w:val="007812DD"/>
    <w:rsid w:val="00781F4E"/>
    <w:rsid w:val="00783A17"/>
    <w:rsid w:val="00787EAD"/>
    <w:rsid w:val="007909BD"/>
    <w:rsid w:val="00790DF8"/>
    <w:rsid w:val="0079148A"/>
    <w:rsid w:val="007923C2"/>
    <w:rsid w:val="00792AC5"/>
    <w:rsid w:val="00794FEB"/>
    <w:rsid w:val="00797C91"/>
    <w:rsid w:val="007A14FC"/>
    <w:rsid w:val="007A50A6"/>
    <w:rsid w:val="007A523B"/>
    <w:rsid w:val="007B2F0C"/>
    <w:rsid w:val="007B3CA1"/>
    <w:rsid w:val="007C1CF2"/>
    <w:rsid w:val="007C7D8B"/>
    <w:rsid w:val="007D7364"/>
    <w:rsid w:val="007D7D97"/>
    <w:rsid w:val="007E0D9B"/>
    <w:rsid w:val="007E26BB"/>
    <w:rsid w:val="007E459F"/>
    <w:rsid w:val="007E5291"/>
    <w:rsid w:val="00800135"/>
    <w:rsid w:val="00800B85"/>
    <w:rsid w:val="00802208"/>
    <w:rsid w:val="0080426C"/>
    <w:rsid w:val="00810A8A"/>
    <w:rsid w:val="0081148F"/>
    <w:rsid w:val="00812748"/>
    <w:rsid w:val="00812A20"/>
    <w:rsid w:val="008130E7"/>
    <w:rsid w:val="0081595E"/>
    <w:rsid w:val="008177D7"/>
    <w:rsid w:val="00820D7C"/>
    <w:rsid w:val="008213BE"/>
    <w:rsid w:val="00822533"/>
    <w:rsid w:val="00823A2B"/>
    <w:rsid w:val="00823EA8"/>
    <w:rsid w:val="00826E0D"/>
    <w:rsid w:val="00827BB9"/>
    <w:rsid w:val="00831DC5"/>
    <w:rsid w:val="00836AE5"/>
    <w:rsid w:val="008413BB"/>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66EFA"/>
    <w:rsid w:val="008700C1"/>
    <w:rsid w:val="0087525E"/>
    <w:rsid w:val="008755D4"/>
    <w:rsid w:val="008759C3"/>
    <w:rsid w:val="0088118C"/>
    <w:rsid w:val="00886615"/>
    <w:rsid w:val="008869F1"/>
    <w:rsid w:val="0088787B"/>
    <w:rsid w:val="008905EB"/>
    <w:rsid w:val="00892D5D"/>
    <w:rsid w:val="00895CD3"/>
    <w:rsid w:val="008B3152"/>
    <w:rsid w:val="008C10EF"/>
    <w:rsid w:val="008C3DFF"/>
    <w:rsid w:val="008C5470"/>
    <w:rsid w:val="008C7049"/>
    <w:rsid w:val="008D20D5"/>
    <w:rsid w:val="008D426D"/>
    <w:rsid w:val="008D73CE"/>
    <w:rsid w:val="008E32E3"/>
    <w:rsid w:val="008E3A27"/>
    <w:rsid w:val="008E4642"/>
    <w:rsid w:val="008F2212"/>
    <w:rsid w:val="008F3567"/>
    <w:rsid w:val="008F689F"/>
    <w:rsid w:val="009068F1"/>
    <w:rsid w:val="00911F13"/>
    <w:rsid w:val="009258D4"/>
    <w:rsid w:val="009321B2"/>
    <w:rsid w:val="00935972"/>
    <w:rsid w:val="009433F2"/>
    <w:rsid w:val="0094369D"/>
    <w:rsid w:val="0094526A"/>
    <w:rsid w:val="0095094E"/>
    <w:rsid w:val="00952A0B"/>
    <w:rsid w:val="0096408A"/>
    <w:rsid w:val="00964509"/>
    <w:rsid w:val="00964DD4"/>
    <w:rsid w:val="009733FF"/>
    <w:rsid w:val="00982B75"/>
    <w:rsid w:val="0098568C"/>
    <w:rsid w:val="00987CBB"/>
    <w:rsid w:val="00990FD4"/>
    <w:rsid w:val="009A0197"/>
    <w:rsid w:val="009B01E3"/>
    <w:rsid w:val="009B03EF"/>
    <w:rsid w:val="009B3462"/>
    <w:rsid w:val="009B370A"/>
    <w:rsid w:val="009B65D9"/>
    <w:rsid w:val="009B6DF5"/>
    <w:rsid w:val="009B7AD5"/>
    <w:rsid w:val="009C042A"/>
    <w:rsid w:val="009C0FCA"/>
    <w:rsid w:val="009C2672"/>
    <w:rsid w:val="009C4F02"/>
    <w:rsid w:val="009C5DE2"/>
    <w:rsid w:val="009C6BD9"/>
    <w:rsid w:val="009D10B3"/>
    <w:rsid w:val="009D385B"/>
    <w:rsid w:val="009D414B"/>
    <w:rsid w:val="009E003C"/>
    <w:rsid w:val="009F148D"/>
    <w:rsid w:val="009F1EE9"/>
    <w:rsid w:val="009F3CDD"/>
    <w:rsid w:val="009F3E2D"/>
    <w:rsid w:val="00A000D2"/>
    <w:rsid w:val="00A00122"/>
    <w:rsid w:val="00A03C15"/>
    <w:rsid w:val="00A10546"/>
    <w:rsid w:val="00A115BD"/>
    <w:rsid w:val="00A12505"/>
    <w:rsid w:val="00A12637"/>
    <w:rsid w:val="00A12C2C"/>
    <w:rsid w:val="00A12DD4"/>
    <w:rsid w:val="00A21168"/>
    <w:rsid w:val="00A21A1D"/>
    <w:rsid w:val="00A25A05"/>
    <w:rsid w:val="00A25BB0"/>
    <w:rsid w:val="00A25C5C"/>
    <w:rsid w:val="00A30817"/>
    <w:rsid w:val="00A31412"/>
    <w:rsid w:val="00A34931"/>
    <w:rsid w:val="00A42E5E"/>
    <w:rsid w:val="00A47115"/>
    <w:rsid w:val="00A51E31"/>
    <w:rsid w:val="00A53D02"/>
    <w:rsid w:val="00A56C4E"/>
    <w:rsid w:val="00A57C86"/>
    <w:rsid w:val="00A65106"/>
    <w:rsid w:val="00A651C3"/>
    <w:rsid w:val="00A6605E"/>
    <w:rsid w:val="00A66B92"/>
    <w:rsid w:val="00A67D69"/>
    <w:rsid w:val="00A71F22"/>
    <w:rsid w:val="00A7576A"/>
    <w:rsid w:val="00A757FA"/>
    <w:rsid w:val="00A768ED"/>
    <w:rsid w:val="00A77F65"/>
    <w:rsid w:val="00A805BD"/>
    <w:rsid w:val="00A811CD"/>
    <w:rsid w:val="00A816C6"/>
    <w:rsid w:val="00A81BAC"/>
    <w:rsid w:val="00A823FA"/>
    <w:rsid w:val="00A85B65"/>
    <w:rsid w:val="00A86E4D"/>
    <w:rsid w:val="00A92611"/>
    <w:rsid w:val="00A958F2"/>
    <w:rsid w:val="00A97CF9"/>
    <w:rsid w:val="00A97FC2"/>
    <w:rsid w:val="00AA0AA6"/>
    <w:rsid w:val="00AA38B7"/>
    <w:rsid w:val="00AA422B"/>
    <w:rsid w:val="00AA553F"/>
    <w:rsid w:val="00AA5931"/>
    <w:rsid w:val="00AA6BDE"/>
    <w:rsid w:val="00AB3D4A"/>
    <w:rsid w:val="00AB400A"/>
    <w:rsid w:val="00AB4FF2"/>
    <w:rsid w:val="00AC2FD6"/>
    <w:rsid w:val="00AC48D8"/>
    <w:rsid w:val="00AC5289"/>
    <w:rsid w:val="00AC7C55"/>
    <w:rsid w:val="00AC7FE8"/>
    <w:rsid w:val="00AD0DC0"/>
    <w:rsid w:val="00AD16F2"/>
    <w:rsid w:val="00AD194E"/>
    <w:rsid w:val="00AD403D"/>
    <w:rsid w:val="00AD4D98"/>
    <w:rsid w:val="00AD4F99"/>
    <w:rsid w:val="00AD7E89"/>
    <w:rsid w:val="00AE31BF"/>
    <w:rsid w:val="00AE590F"/>
    <w:rsid w:val="00AE77BB"/>
    <w:rsid w:val="00AF0D76"/>
    <w:rsid w:val="00AF219C"/>
    <w:rsid w:val="00AF375A"/>
    <w:rsid w:val="00AF7BA7"/>
    <w:rsid w:val="00B10AB6"/>
    <w:rsid w:val="00B11592"/>
    <w:rsid w:val="00B12D9A"/>
    <w:rsid w:val="00B13D0E"/>
    <w:rsid w:val="00B159EA"/>
    <w:rsid w:val="00B223BE"/>
    <w:rsid w:val="00B2325F"/>
    <w:rsid w:val="00B274BC"/>
    <w:rsid w:val="00B3284E"/>
    <w:rsid w:val="00B341FB"/>
    <w:rsid w:val="00B3663D"/>
    <w:rsid w:val="00B43ECD"/>
    <w:rsid w:val="00B46418"/>
    <w:rsid w:val="00B50E2A"/>
    <w:rsid w:val="00B518E0"/>
    <w:rsid w:val="00B52654"/>
    <w:rsid w:val="00B561FD"/>
    <w:rsid w:val="00B5677E"/>
    <w:rsid w:val="00B57FAA"/>
    <w:rsid w:val="00B64F71"/>
    <w:rsid w:val="00B65839"/>
    <w:rsid w:val="00B65D3C"/>
    <w:rsid w:val="00B704C7"/>
    <w:rsid w:val="00B71325"/>
    <w:rsid w:val="00B76F34"/>
    <w:rsid w:val="00B77F7E"/>
    <w:rsid w:val="00B820E4"/>
    <w:rsid w:val="00B82793"/>
    <w:rsid w:val="00B82E10"/>
    <w:rsid w:val="00B93769"/>
    <w:rsid w:val="00B976F5"/>
    <w:rsid w:val="00B97B16"/>
    <w:rsid w:val="00BA1D36"/>
    <w:rsid w:val="00BA4ECC"/>
    <w:rsid w:val="00BA540D"/>
    <w:rsid w:val="00BA5E31"/>
    <w:rsid w:val="00BB30B2"/>
    <w:rsid w:val="00BB6546"/>
    <w:rsid w:val="00BC0B4E"/>
    <w:rsid w:val="00BC15C5"/>
    <w:rsid w:val="00BC3547"/>
    <w:rsid w:val="00BC5774"/>
    <w:rsid w:val="00BD7F59"/>
    <w:rsid w:val="00BE17B3"/>
    <w:rsid w:val="00BE35C5"/>
    <w:rsid w:val="00BE5115"/>
    <w:rsid w:val="00BF633F"/>
    <w:rsid w:val="00BF6A2B"/>
    <w:rsid w:val="00C0106C"/>
    <w:rsid w:val="00C05B0E"/>
    <w:rsid w:val="00C0647B"/>
    <w:rsid w:val="00C1054F"/>
    <w:rsid w:val="00C10566"/>
    <w:rsid w:val="00C167BD"/>
    <w:rsid w:val="00C16E07"/>
    <w:rsid w:val="00C223D5"/>
    <w:rsid w:val="00C30653"/>
    <w:rsid w:val="00C317FD"/>
    <w:rsid w:val="00C33007"/>
    <w:rsid w:val="00C351FF"/>
    <w:rsid w:val="00C36DA4"/>
    <w:rsid w:val="00C40A21"/>
    <w:rsid w:val="00C414AA"/>
    <w:rsid w:val="00C43A6D"/>
    <w:rsid w:val="00C43B62"/>
    <w:rsid w:val="00C44A5A"/>
    <w:rsid w:val="00C516CA"/>
    <w:rsid w:val="00C55D30"/>
    <w:rsid w:val="00C57ABB"/>
    <w:rsid w:val="00C63236"/>
    <w:rsid w:val="00C64301"/>
    <w:rsid w:val="00C66755"/>
    <w:rsid w:val="00C701E7"/>
    <w:rsid w:val="00C75ADA"/>
    <w:rsid w:val="00C815E4"/>
    <w:rsid w:val="00C827C4"/>
    <w:rsid w:val="00C86D04"/>
    <w:rsid w:val="00C86DB7"/>
    <w:rsid w:val="00C94A60"/>
    <w:rsid w:val="00CA06BC"/>
    <w:rsid w:val="00CA19B5"/>
    <w:rsid w:val="00CA1ECA"/>
    <w:rsid w:val="00CA4561"/>
    <w:rsid w:val="00CA4C93"/>
    <w:rsid w:val="00CA6297"/>
    <w:rsid w:val="00CA75FD"/>
    <w:rsid w:val="00CA7E33"/>
    <w:rsid w:val="00CB09B2"/>
    <w:rsid w:val="00CB29DF"/>
    <w:rsid w:val="00CB6436"/>
    <w:rsid w:val="00CB7D9C"/>
    <w:rsid w:val="00CC0605"/>
    <w:rsid w:val="00CC5698"/>
    <w:rsid w:val="00CC6E41"/>
    <w:rsid w:val="00CC6FA4"/>
    <w:rsid w:val="00CC791C"/>
    <w:rsid w:val="00CD4B35"/>
    <w:rsid w:val="00CE3C4A"/>
    <w:rsid w:val="00CE6613"/>
    <w:rsid w:val="00CE67AF"/>
    <w:rsid w:val="00CF18A4"/>
    <w:rsid w:val="00CF4B72"/>
    <w:rsid w:val="00CF6D8A"/>
    <w:rsid w:val="00D00109"/>
    <w:rsid w:val="00D00EF7"/>
    <w:rsid w:val="00D05D12"/>
    <w:rsid w:val="00D163CE"/>
    <w:rsid w:val="00D17AD4"/>
    <w:rsid w:val="00D17C59"/>
    <w:rsid w:val="00D21FEB"/>
    <w:rsid w:val="00D24C99"/>
    <w:rsid w:val="00D26740"/>
    <w:rsid w:val="00D342FA"/>
    <w:rsid w:val="00D347D2"/>
    <w:rsid w:val="00D37E81"/>
    <w:rsid w:val="00D4077A"/>
    <w:rsid w:val="00D4226C"/>
    <w:rsid w:val="00D42585"/>
    <w:rsid w:val="00D42B6E"/>
    <w:rsid w:val="00D4385D"/>
    <w:rsid w:val="00D455ED"/>
    <w:rsid w:val="00D46AE8"/>
    <w:rsid w:val="00D47162"/>
    <w:rsid w:val="00D550BA"/>
    <w:rsid w:val="00D62E7E"/>
    <w:rsid w:val="00D66421"/>
    <w:rsid w:val="00D66B2D"/>
    <w:rsid w:val="00D7190A"/>
    <w:rsid w:val="00D73923"/>
    <w:rsid w:val="00D742E9"/>
    <w:rsid w:val="00D80DE2"/>
    <w:rsid w:val="00D844FA"/>
    <w:rsid w:val="00D876AB"/>
    <w:rsid w:val="00DA315B"/>
    <w:rsid w:val="00DA624A"/>
    <w:rsid w:val="00DA7420"/>
    <w:rsid w:val="00DA75DB"/>
    <w:rsid w:val="00DB5FC2"/>
    <w:rsid w:val="00DB74FF"/>
    <w:rsid w:val="00DC10BC"/>
    <w:rsid w:val="00DC2F90"/>
    <w:rsid w:val="00DC301E"/>
    <w:rsid w:val="00DD315E"/>
    <w:rsid w:val="00DD3B13"/>
    <w:rsid w:val="00DD40B3"/>
    <w:rsid w:val="00DD48A4"/>
    <w:rsid w:val="00DD7EFE"/>
    <w:rsid w:val="00DE3374"/>
    <w:rsid w:val="00DF36D1"/>
    <w:rsid w:val="00DF3D18"/>
    <w:rsid w:val="00DF68A0"/>
    <w:rsid w:val="00E02ED7"/>
    <w:rsid w:val="00E04B81"/>
    <w:rsid w:val="00E05242"/>
    <w:rsid w:val="00E05C35"/>
    <w:rsid w:val="00E104CA"/>
    <w:rsid w:val="00E13889"/>
    <w:rsid w:val="00E1403E"/>
    <w:rsid w:val="00E16B1D"/>
    <w:rsid w:val="00E22383"/>
    <w:rsid w:val="00E33378"/>
    <w:rsid w:val="00E366EE"/>
    <w:rsid w:val="00E40470"/>
    <w:rsid w:val="00E439A5"/>
    <w:rsid w:val="00E44D4D"/>
    <w:rsid w:val="00E5187D"/>
    <w:rsid w:val="00E550F7"/>
    <w:rsid w:val="00E6379D"/>
    <w:rsid w:val="00E7147A"/>
    <w:rsid w:val="00E739D6"/>
    <w:rsid w:val="00E77269"/>
    <w:rsid w:val="00E77CC4"/>
    <w:rsid w:val="00E8154A"/>
    <w:rsid w:val="00E85045"/>
    <w:rsid w:val="00E87E26"/>
    <w:rsid w:val="00E9333D"/>
    <w:rsid w:val="00E93C15"/>
    <w:rsid w:val="00E97142"/>
    <w:rsid w:val="00EA1A7D"/>
    <w:rsid w:val="00EA26F4"/>
    <w:rsid w:val="00EA353B"/>
    <w:rsid w:val="00EA3E2E"/>
    <w:rsid w:val="00EA403C"/>
    <w:rsid w:val="00EA4830"/>
    <w:rsid w:val="00EB074D"/>
    <w:rsid w:val="00EB1F0C"/>
    <w:rsid w:val="00EB78B5"/>
    <w:rsid w:val="00EB7A26"/>
    <w:rsid w:val="00EC5313"/>
    <w:rsid w:val="00EC6C48"/>
    <w:rsid w:val="00ED0400"/>
    <w:rsid w:val="00EE1982"/>
    <w:rsid w:val="00EE56C5"/>
    <w:rsid w:val="00F00349"/>
    <w:rsid w:val="00F0193F"/>
    <w:rsid w:val="00F01CBB"/>
    <w:rsid w:val="00F071BB"/>
    <w:rsid w:val="00F15346"/>
    <w:rsid w:val="00F16D2B"/>
    <w:rsid w:val="00F20408"/>
    <w:rsid w:val="00F2402E"/>
    <w:rsid w:val="00F27739"/>
    <w:rsid w:val="00F35D48"/>
    <w:rsid w:val="00F36284"/>
    <w:rsid w:val="00F36F50"/>
    <w:rsid w:val="00F42001"/>
    <w:rsid w:val="00F4245D"/>
    <w:rsid w:val="00F431C0"/>
    <w:rsid w:val="00F43577"/>
    <w:rsid w:val="00F520F0"/>
    <w:rsid w:val="00F524FE"/>
    <w:rsid w:val="00F5300D"/>
    <w:rsid w:val="00F568B1"/>
    <w:rsid w:val="00F629AE"/>
    <w:rsid w:val="00F642B4"/>
    <w:rsid w:val="00F654B7"/>
    <w:rsid w:val="00F675B3"/>
    <w:rsid w:val="00F700A5"/>
    <w:rsid w:val="00F732C6"/>
    <w:rsid w:val="00F74A39"/>
    <w:rsid w:val="00F75887"/>
    <w:rsid w:val="00F758A4"/>
    <w:rsid w:val="00F75FE4"/>
    <w:rsid w:val="00F80BB7"/>
    <w:rsid w:val="00F81282"/>
    <w:rsid w:val="00F818BA"/>
    <w:rsid w:val="00F8226A"/>
    <w:rsid w:val="00F84454"/>
    <w:rsid w:val="00F977C0"/>
    <w:rsid w:val="00F97884"/>
    <w:rsid w:val="00FA23BC"/>
    <w:rsid w:val="00FB0465"/>
    <w:rsid w:val="00FB5A5D"/>
    <w:rsid w:val="00FB7959"/>
    <w:rsid w:val="00FC0EDC"/>
    <w:rsid w:val="00FC345E"/>
    <w:rsid w:val="00FC41F6"/>
    <w:rsid w:val="00FE08C4"/>
    <w:rsid w:val="00FF06C1"/>
    <w:rsid w:val="00FF134C"/>
    <w:rsid w:val="00FF243A"/>
    <w:rsid w:val="00FF2CA7"/>
    <w:rsid w:val="00FF3061"/>
    <w:rsid w:val="00FF39CA"/>
    <w:rsid w:val="00FF3F84"/>
    <w:rsid w:val="00FF551B"/>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ВерхКолонтитул"/>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ВерхКолонтитул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aliases w:val="ТЗ список,Абзац списка нумерованный,АвтНомАб4,Цветной список - Акцент 11,мой,ПАРАГРАФ,Абзац списка11,List Paragraph,Источник"/>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aliases w:val="ТЗ список Знак,Абзац списка нумерованный Знак,АвтНомАб4 Знак,Цветной список - Акцент 11 Знак,мой Знак,ПАРАГРАФ Знак,Абзац списка11 Знак,List Paragraph Знак,Источник Знак"/>
    <w:link w:val="ac"/>
    <w:uiPriority w:val="34"/>
    <w:qFormat/>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aliases w:val=" Знак1 Знак,Основной текст1,Знак,Знак1 Знак"/>
    <w:basedOn w:val="a"/>
    <w:link w:val="af1"/>
    <w:uiPriority w:val="1"/>
    <w:unhideWhenUsed/>
    <w:qFormat/>
    <w:rsid w:val="00B93769"/>
    <w:pPr>
      <w:spacing w:after="120"/>
    </w:pPr>
  </w:style>
  <w:style w:type="character" w:customStyle="1" w:styleId="af1">
    <w:name w:val="Основной текст Знак"/>
    <w:aliases w:val=" Знак1 Знак Знак,Основной текст1 Знак,Знак Знак,Знак1 Знак Знак"/>
    <w:basedOn w:val="a0"/>
    <w:link w:val="af0"/>
    <w:uiPriority w:val="1"/>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aliases w:val="_а_Е’__ (дќа) И’ц_1,_а_Е’__ (дќа) И’ц_ И’ц_,___С¬__ (_x_) ÷¬__1,___С¬__ (_x_) ÷¬__ ÷¬__"/>
    <w:basedOn w:val="a"/>
    <w:link w:val="af3"/>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4">
    <w:name w:val="Цветовое выделение"/>
    <w:rsid w:val="00865E6E"/>
    <w:rPr>
      <w:b/>
      <w:bCs/>
      <w:color w:val="26282F"/>
    </w:rPr>
  </w:style>
  <w:style w:type="paragraph" w:customStyle="1" w:styleId="af5">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6">
    <w:name w:val="Таблицы (моноширинный)"/>
    <w:basedOn w:val="a"/>
    <w:next w:val="a"/>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7">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8">
    <w:name w:val="annotation reference"/>
    <w:uiPriority w:val="99"/>
    <w:unhideWhenUsed/>
    <w:rsid w:val="00660455"/>
    <w:rPr>
      <w:sz w:val="16"/>
      <w:szCs w:val="16"/>
    </w:rPr>
  </w:style>
  <w:style w:type="paragraph" w:styleId="af9">
    <w:name w:val="annotation text"/>
    <w:basedOn w:val="a"/>
    <w:link w:val="afa"/>
    <w:uiPriority w:val="99"/>
    <w:unhideWhenUsed/>
    <w:rsid w:val="00660455"/>
    <w:pPr>
      <w:spacing w:line="240"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660455"/>
    <w:rPr>
      <w:rFonts w:ascii="Calibri" w:eastAsia="Calibri" w:hAnsi="Calibri" w:cs="Times New Roman"/>
      <w:sz w:val="20"/>
      <w:szCs w:val="20"/>
    </w:rPr>
  </w:style>
  <w:style w:type="character" w:customStyle="1" w:styleId="afb">
    <w:name w:val="Тема примечания Знак"/>
    <w:basedOn w:val="afa"/>
    <w:link w:val="afc"/>
    <w:uiPriority w:val="99"/>
    <w:rsid w:val="00660455"/>
    <w:rPr>
      <w:rFonts w:ascii="Calibri" w:eastAsia="Calibri" w:hAnsi="Calibri" w:cs="Times New Roman"/>
      <w:b/>
      <w:bCs/>
      <w:sz w:val="20"/>
      <w:szCs w:val="20"/>
    </w:rPr>
  </w:style>
  <w:style w:type="paragraph" w:styleId="afc">
    <w:name w:val="annotation subject"/>
    <w:basedOn w:val="af9"/>
    <w:next w:val="af9"/>
    <w:link w:val="afb"/>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d">
    <w:name w:val="Схема документа Знак"/>
    <w:basedOn w:val="a0"/>
    <w:link w:val="afe"/>
    <w:uiPriority w:val="99"/>
    <w:semiHidden/>
    <w:rsid w:val="00660455"/>
    <w:rPr>
      <w:rFonts w:ascii="Tahoma" w:eastAsia="Calibri" w:hAnsi="Tahoma" w:cs="Times New Roman"/>
      <w:sz w:val="16"/>
      <w:szCs w:val="16"/>
    </w:rPr>
  </w:style>
  <w:style w:type="paragraph" w:styleId="afe">
    <w:name w:val="Document Map"/>
    <w:basedOn w:val="a"/>
    <w:link w:val="afd"/>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f">
    <w:name w:val="Title"/>
    <w:basedOn w:val="a"/>
    <w:link w:val="aff0"/>
    <w:uiPriority w:val="10"/>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0">
    <w:name w:val="Название Знак"/>
    <w:basedOn w:val="a0"/>
    <w:link w:val="aff"/>
    <w:uiPriority w:val="10"/>
    <w:rsid w:val="00A57C86"/>
    <w:rPr>
      <w:rFonts w:ascii="Times New Roman" w:eastAsia="Times New Roman" w:hAnsi="Times New Roman" w:cs="Times New Roman"/>
      <w:sz w:val="24"/>
      <w:szCs w:val="20"/>
      <w:lang w:eastAsia="ru-RU"/>
    </w:rPr>
  </w:style>
  <w:style w:type="character" w:styleId="aff1">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2">
    <w:name w:val="Plain Text"/>
    <w:basedOn w:val="a"/>
    <w:link w:val="aff3"/>
    <w:rsid w:val="0094369D"/>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0"/>
    <w:link w:val="aff2"/>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4">
    <w:name w:val="Прижатый влево"/>
    <w:basedOn w:val="a"/>
    <w:next w:val="a"/>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q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uiPriority w:val="99"/>
    <w:rsid w:val="009B3462"/>
    <w:rPr>
      <w:rFonts w:ascii="Calibri" w:eastAsia="Times New Roman" w:hAnsi="Calibri" w:cs="Times New Roman"/>
      <w:sz w:val="20"/>
      <w:szCs w:val="20"/>
      <w:lang w:eastAsia="ru-RU"/>
    </w:rPr>
  </w:style>
  <w:style w:type="character" w:styleId="affd">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2"/>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5">
    <w:name w:val="Subtitle"/>
    <w:basedOn w:val="a"/>
    <w:link w:val="afff6"/>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6">
    <w:name w:val="Подзаголовок Знак"/>
    <w:basedOn w:val="a0"/>
    <w:link w:val="afff5"/>
    <w:rsid w:val="007546B5"/>
    <w:rPr>
      <w:rFonts w:ascii="Times New Roman" w:eastAsia="Times New Roman" w:hAnsi="Times New Roman" w:cs="Times New Roman"/>
      <w:b/>
      <w:sz w:val="28"/>
      <w:szCs w:val="20"/>
      <w:lang w:eastAsia="ru-RU"/>
    </w:rPr>
  </w:style>
  <w:style w:type="paragraph" w:customStyle="1" w:styleId="afff7">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9">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 w:type="character" w:customStyle="1" w:styleId="hyperlink">
    <w:name w:val="hyperlink"/>
    <w:basedOn w:val="a0"/>
    <w:rsid w:val="00406B67"/>
  </w:style>
  <w:style w:type="paragraph" w:customStyle="1" w:styleId="36">
    <w:name w:val="Без интервала3"/>
    <w:rsid w:val="00406B67"/>
    <w:pPr>
      <w:spacing w:after="0" w:line="240" w:lineRule="auto"/>
    </w:pPr>
    <w:rPr>
      <w:rFonts w:ascii="Calibri" w:eastAsia="Times New Roman" w:hAnsi="Calibri" w:cs="Times New Roman"/>
    </w:rPr>
  </w:style>
  <w:style w:type="character" w:customStyle="1" w:styleId="ConsPlusNormal1">
    <w:name w:val="ConsPlusNormal1"/>
    <w:link w:val="ConsPlusNormal"/>
    <w:locked/>
    <w:rsid w:val="00382EAF"/>
    <w:rPr>
      <w:rFonts w:ascii="Calibri" w:eastAsia="Times New Roman" w:hAnsi="Calibri" w:cs="Calibri"/>
      <w:szCs w:val="20"/>
      <w:lang w:eastAsia="ru-RU"/>
    </w:rPr>
  </w:style>
  <w:style w:type="paragraph" w:customStyle="1" w:styleId="2b">
    <w:name w:val="Список_маркир.2"/>
    <w:basedOn w:val="a"/>
    <w:rsid w:val="00B2325F"/>
    <w:pPr>
      <w:tabs>
        <w:tab w:val="num" w:pos="1021"/>
      </w:tabs>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title0">
    <w:name w:val="consplustitle"/>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B2325F"/>
  </w:style>
  <w:style w:type="paragraph" w:customStyle="1" w:styleId="S">
    <w:name w:val="S_Обычный жирный"/>
    <w:basedOn w:val="a"/>
    <w:link w:val="S0"/>
    <w:qFormat/>
    <w:rsid w:val="00B2325F"/>
    <w:pPr>
      <w:tabs>
        <w:tab w:val="left" w:pos="700"/>
      </w:tabs>
      <w:spacing w:after="0" w:line="240" w:lineRule="auto"/>
      <w:ind w:firstLine="709"/>
      <w:jc w:val="both"/>
    </w:pPr>
    <w:rPr>
      <w:rFonts w:ascii="Times New Roman" w:eastAsia="Calibri" w:hAnsi="Times New Roman" w:cs="Times New Roman"/>
      <w:sz w:val="28"/>
      <w:szCs w:val="28"/>
    </w:rPr>
  </w:style>
  <w:style w:type="character" w:customStyle="1" w:styleId="S0">
    <w:name w:val="S_Обычный жирный Знак"/>
    <w:link w:val="S"/>
    <w:rsid w:val="00B2325F"/>
    <w:rPr>
      <w:rFonts w:ascii="Times New Roman" w:eastAsia="Calibri" w:hAnsi="Times New Roman" w:cs="Times New Roman"/>
      <w:sz w:val="28"/>
      <w:szCs w:val="28"/>
    </w:rPr>
  </w:style>
  <w:style w:type="paragraph" w:customStyle="1" w:styleId="b">
    <w:name w:val="_b_обычный"/>
    <w:qFormat/>
    <w:rsid w:val="00B2325F"/>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western">
    <w:name w:val="western"/>
    <w:basedOn w:val="a"/>
    <w:rsid w:val="00B2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Обычный2"/>
    <w:rsid w:val="00530FC1"/>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ConsPlusNormal4">
    <w:name w:val="ConsPlusNormal Знак"/>
    <w:locked/>
    <w:rsid w:val="00530FC1"/>
    <w:rPr>
      <w:rFonts w:ascii="Arial" w:hAnsi="Arial" w:cs="Arial"/>
    </w:rPr>
  </w:style>
  <w:style w:type="paragraph" w:customStyle="1" w:styleId="91">
    <w:name w:val="Заголовок 91"/>
    <w:rsid w:val="00D4385D"/>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fa">
    <w:name w:val="ОТСТУП"/>
    <w:basedOn w:val="a"/>
    <w:rsid w:val="00D4385D"/>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character" w:styleId="afffb">
    <w:name w:val="page number"/>
    <w:basedOn w:val="a0"/>
    <w:rsid w:val="00D4385D"/>
  </w:style>
  <w:style w:type="paragraph" w:customStyle="1" w:styleId="p6">
    <w:name w:val="p6"/>
    <w:basedOn w:val="a"/>
    <w:rsid w:val="00D4385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a">
    <w:name w:val="Нет списка1"/>
    <w:next w:val="a2"/>
    <w:uiPriority w:val="99"/>
    <w:semiHidden/>
    <w:rsid w:val="00FC41F6"/>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FC41F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FC41F6"/>
    <w:pPr>
      <w:ind w:left="720"/>
      <w:contextualSpacing/>
    </w:pPr>
    <w:rPr>
      <w:rFonts w:ascii="Calibri" w:eastAsia="Calibri" w:hAnsi="Calibri" w:cs="Times New Roman"/>
    </w:rPr>
  </w:style>
  <w:style w:type="paragraph" w:customStyle="1" w:styleId="afffc">
    <w:name w:val="Знак Знак Знак Знак"/>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Абзац списка1"/>
    <w:basedOn w:val="a"/>
    <w:rsid w:val="00FC41F6"/>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C41F6"/>
    <w:pPr>
      <w:spacing w:after="0" w:line="240" w:lineRule="auto"/>
    </w:pPr>
    <w:rPr>
      <w:rFonts w:ascii="Times New Roman" w:eastAsia="Times New Roman" w:hAnsi="Times New Roman" w:cs="Times New Roman"/>
      <w:sz w:val="24"/>
      <w:szCs w:val="24"/>
      <w:lang w:eastAsia="ru-RU"/>
    </w:rPr>
  </w:style>
  <w:style w:type="character" w:customStyle="1" w:styleId="1c">
    <w:name w:val="Тема примечания Знак1"/>
    <w:uiPriority w:val="99"/>
    <w:locked/>
    <w:rsid w:val="00FC41F6"/>
    <w:rPr>
      <w:rFonts w:cs="Times New Roman"/>
      <w:b/>
      <w:bCs/>
      <w:sz w:val="24"/>
      <w:szCs w:val="24"/>
    </w:rPr>
  </w:style>
  <w:style w:type="paragraph" w:customStyle="1" w:styleId="afffd">
    <w:name w:val="÷¬__ ÷¬__ ÷¬__ ÷¬__"/>
    <w:basedOn w:val="a"/>
    <w:rsid w:val="00FC41F6"/>
    <w:pPr>
      <w:spacing w:before="100" w:beforeAutospacing="1" w:after="100" w:afterAutospacing="1" w:line="240" w:lineRule="auto"/>
    </w:pPr>
    <w:rPr>
      <w:rFonts w:ascii="Tahoma" w:eastAsia="Times New Roman" w:hAnsi="Tahoma" w:cs="Times New Roman"/>
      <w:sz w:val="20"/>
      <w:szCs w:val="20"/>
      <w:lang w:val="en-US"/>
    </w:rPr>
  </w:style>
  <w:style w:type="paragraph" w:styleId="afffe">
    <w:name w:val="endnote text"/>
    <w:basedOn w:val="a"/>
    <w:link w:val="affff"/>
    <w:rsid w:val="00FC41F6"/>
    <w:pPr>
      <w:spacing w:after="0" w:line="240" w:lineRule="auto"/>
    </w:pPr>
    <w:rPr>
      <w:rFonts w:ascii="Times New Roman" w:eastAsia="Times New Roman" w:hAnsi="Times New Roman" w:cs="Times New Roman"/>
      <w:sz w:val="20"/>
      <w:szCs w:val="20"/>
    </w:rPr>
  </w:style>
  <w:style w:type="character" w:customStyle="1" w:styleId="affff">
    <w:name w:val="Текст концевой сноски Знак"/>
    <w:basedOn w:val="a0"/>
    <w:link w:val="afffe"/>
    <w:rsid w:val="00FC41F6"/>
    <w:rPr>
      <w:rFonts w:ascii="Times New Roman" w:eastAsia="Times New Roman" w:hAnsi="Times New Roman" w:cs="Times New Roman"/>
      <w:sz w:val="20"/>
      <w:szCs w:val="20"/>
    </w:rPr>
  </w:style>
  <w:style w:type="character" w:styleId="affff0">
    <w:name w:val="endnote reference"/>
    <w:rsid w:val="00FC41F6"/>
    <w:rPr>
      <w:vertAlign w:val="superscript"/>
    </w:rPr>
  </w:style>
  <w:style w:type="paragraph" w:customStyle="1" w:styleId="P16">
    <w:name w:val="P16"/>
    <w:basedOn w:val="a"/>
    <w:hidden/>
    <w:rsid w:val="00FC41F6"/>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C41F6"/>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C41F6"/>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C41F6"/>
    <w:rPr>
      <w:sz w:val="24"/>
    </w:rPr>
  </w:style>
  <w:style w:type="paragraph" w:customStyle="1" w:styleId="affff1">
    <w:name w:val="МУ Обычный стиль"/>
    <w:basedOn w:val="a"/>
    <w:autoRedefine/>
    <w:rsid w:val="00FC41F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
    <w:name w:val="Стиль8"/>
    <w:basedOn w:val="a"/>
    <w:rsid w:val="00FC41F6"/>
    <w:pPr>
      <w:spacing w:after="0" w:line="240" w:lineRule="auto"/>
    </w:pPr>
    <w:rPr>
      <w:rFonts w:ascii="Times New Roman" w:eastAsia="Calibri" w:hAnsi="Times New Roman" w:cs="Times New Roman"/>
      <w:noProof/>
      <w:sz w:val="28"/>
      <w:szCs w:val="28"/>
      <w:lang w:eastAsia="ru-RU"/>
    </w:rPr>
  </w:style>
  <w:style w:type="paragraph" w:styleId="affff2">
    <w:name w:val="Revision"/>
    <w:hidden/>
    <w:uiPriority w:val="99"/>
    <w:semiHidden/>
    <w:rsid w:val="00FC41F6"/>
    <w:pPr>
      <w:spacing w:after="0" w:line="240" w:lineRule="auto"/>
    </w:pPr>
    <w:rPr>
      <w:rFonts w:ascii="Times New Roman" w:eastAsia="Times New Roman" w:hAnsi="Times New Roman" w:cs="Times New Roman"/>
      <w:sz w:val="24"/>
      <w:szCs w:val="24"/>
      <w:lang w:eastAsia="ru-RU"/>
    </w:rPr>
  </w:style>
  <w:style w:type="character" w:customStyle="1" w:styleId="affff3">
    <w:name w:val="Заголовок Знак"/>
    <w:rsid w:val="00FC41F6"/>
    <w:rPr>
      <w:rFonts w:ascii="Calibri Light" w:hAnsi="Calibri Light"/>
      <w:b/>
      <w:bCs/>
      <w:kern w:val="28"/>
      <w:sz w:val="32"/>
      <w:szCs w:val="32"/>
    </w:rPr>
  </w:style>
  <w:style w:type="paragraph" w:customStyle="1" w:styleId="37">
    <w:name w:val="Обычный3"/>
    <w:rsid w:val="009B6DF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2">
    <w:name w:val="Обычный4"/>
    <w:rsid w:val="00D0010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43">
    <w:name w:val="Без интервала4"/>
    <w:rsid w:val="004548B5"/>
    <w:pPr>
      <w:suppressAutoHyphens/>
      <w:spacing w:after="0" w:line="240" w:lineRule="auto"/>
    </w:pPr>
    <w:rPr>
      <w:rFonts w:ascii="Calibri" w:eastAsia="Times New Roman" w:hAnsi="Calibri" w:cs="Calibri"/>
      <w:lang w:eastAsia="zh-CN"/>
    </w:rPr>
  </w:style>
  <w:style w:type="paragraph" w:customStyle="1" w:styleId="affff4">
    <w:name w:val="Заголовок"/>
    <w:basedOn w:val="a"/>
    <w:next w:val="af0"/>
    <w:rsid w:val="0032453B"/>
    <w:pPr>
      <w:keepNext/>
      <w:suppressAutoHyphens/>
      <w:spacing w:before="240" w:after="120" w:line="240" w:lineRule="auto"/>
    </w:pPr>
    <w:rPr>
      <w:rFonts w:ascii="Arial" w:eastAsia="Lucida Sans Unicode" w:hAnsi="Arial" w:cs="Tahoma"/>
      <w:sz w:val="28"/>
      <w:szCs w:val="28"/>
      <w:lang w:eastAsia="ar-SA"/>
    </w:rPr>
  </w:style>
  <w:style w:type="character" w:customStyle="1" w:styleId="1d">
    <w:name w:val="Верхний колонтитул Знак1"/>
    <w:basedOn w:val="a0"/>
    <w:link w:val="Header"/>
    <w:qFormat/>
    <w:rsid w:val="00C63236"/>
    <w:rPr>
      <w:sz w:val="28"/>
    </w:rPr>
  </w:style>
  <w:style w:type="paragraph" w:customStyle="1" w:styleId="Header">
    <w:name w:val="Header"/>
    <w:basedOn w:val="a"/>
    <w:link w:val="1d"/>
    <w:rsid w:val="00C63236"/>
    <w:pPr>
      <w:tabs>
        <w:tab w:val="center" w:pos="4677"/>
        <w:tab w:val="right" w:pos="9355"/>
      </w:tabs>
      <w:suppressAutoHyphens/>
      <w:spacing w:after="0" w:line="240" w:lineRule="auto"/>
    </w:pPr>
    <w:rPr>
      <w:sz w:val="28"/>
    </w:rPr>
  </w:style>
  <w:style w:type="paragraph" w:customStyle="1" w:styleId="Heading2">
    <w:name w:val="Heading 2"/>
    <w:basedOn w:val="a"/>
    <w:uiPriority w:val="1"/>
    <w:qFormat/>
    <w:rsid w:val="00792AC5"/>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paragraph" w:customStyle="1" w:styleId="114">
    <w:name w:val="11"/>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79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Без интервала5"/>
    <w:rsid w:val="005431A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450">
      <w:bodyDiv w:val="1"/>
      <w:marLeft w:val="0"/>
      <w:marRight w:val="0"/>
      <w:marTop w:val="0"/>
      <w:marBottom w:val="0"/>
      <w:divBdr>
        <w:top w:val="none" w:sz="0" w:space="0" w:color="auto"/>
        <w:left w:val="none" w:sz="0" w:space="0" w:color="auto"/>
        <w:bottom w:val="none" w:sz="0" w:space="0" w:color="auto"/>
        <w:right w:val="none" w:sz="0" w:space="0" w:color="auto"/>
      </w:divBdr>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24605231">
      <w:bodyDiv w:val="1"/>
      <w:marLeft w:val="0"/>
      <w:marRight w:val="0"/>
      <w:marTop w:val="0"/>
      <w:marBottom w:val="0"/>
      <w:divBdr>
        <w:top w:val="none" w:sz="0" w:space="0" w:color="auto"/>
        <w:left w:val="none" w:sz="0" w:space="0" w:color="auto"/>
        <w:bottom w:val="none" w:sz="0" w:space="0" w:color="auto"/>
        <w:right w:val="none" w:sz="0" w:space="0" w:color="auto"/>
      </w:divBdr>
    </w:div>
    <w:div w:id="24866404">
      <w:bodyDiv w:val="1"/>
      <w:marLeft w:val="0"/>
      <w:marRight w:val="0"/>
      <w:marTop w:val="0"/>
      <w:marBottom w:val="0"/>
      <w:divBdr>
        <w:top w:val="none" w:sz="0" w:space="0" w:color="auto"/>
        <w:left w:val="none" w:sz="0" w:space="0" w:color="auto"/>
        <w:bottom w:val="none" w:sz="0" w:space="0" w:color="auto"/>
        <w:right w:val="none" w:sz="0" w:space="0" w:color="auto"/>
      </w:divBdr>
    </w:div>
    <w:div w:id="28537127">
      <w:bodyDiv w:val="1"/>
      <w:marLeft w:val="0"/>
      <w:marRight w:val="0"/>
      <w:marTop w:val="0"/>
      <w:marBottom w:val="0"/>
      <w:divBdr>
        <w:top w:val="none" w:sz="0" w:space="0" w:color="auto"/>
        <w:left w:val="none" w:sz="0" w:space="0" w:color="auto"/>
        <w:bottom w:val="none" w:sz="0" w:space="0" w:color="auto"/>
        <w:right w:val="none" w:sz="0" w:space="0" w:color="auto"/>
      </w:divBdr>
    </w:div>
    <w:div w:id="33385974">
      <w:bodyDiv w:val="1"/>
      <w:marLeft w:val="0"/>
      <w:marRight w:val="0"/>
      <w:marTop w:val="0"/>
      <w:marBottom w:val="0"/>
      <w:divBdr>
        <w:top w:val="none" w:sz="0" w:space="0" w:color="auto"/>
        <w:left w:val="none" w:sz="0" w:space="0" w:color="auto"/>
        <w:bottom w:val="none" w:sz="0" w:space="0" w:color="auto"/>
        <w:right w:val="none" w:sz="0" w:space="0" w:color="auto"/>
      </w:divBdr>
    </w:div>
    <w:div w:id="44181207">
      <w:bodyDiv w:val="1"/>
      <w:marLeft w:val="0"/>
      <w:marRight w:val="0"/>
      <w:marTop w:val="0"/>
      <w:marBottom w:val="0"/>
      <w:divBdr>
        <w:top w:val="none" w:sz="0" w:space="0" w:color="auto"/>
        <w:left w:val="none" w:sz="0" w:space="0" w:color="auto"/>
        <w:bottom w:val="none" w:sz="0" w:space="0" w:color="auto"/>
        <w:right w:val="none" w:sz="0" w:space="0" w:color="auto"/>
      </w:divBdr>
    </w:div>
    <w:div w:id="45767427">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5862815">
      <w:bodyDiv w:val="1"/>
      <w:marLeft w:val="0"/>
      <w:marRight w:val="0"/>
      <w:marTop w:val="0"/>
      <w:marBottom w:val="0"/>
      <w:divBdr>
        <w:top w:val="none" w:sz="0" w:space="0" w:color="auto"/>
        <w:left w:val="none" w:sz="0" w:space="0" w:color="auto"/>
        <w:bottom w:val="none" w:sz="0" w:space="0" w:color="auto"/>
        <w:right w:val="none" w:sz="0" w:space="0" w:color="auto"/>
      </w:divBdr>
    </w:div>
    <w:div w:id="59066301">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2834">
      <w:bodyDiv w:val="1"/>
      <w:marLeft w:val="0"/>
      <w:marRight w:val="0"/>
      <w:marTop w:val="0"/>
      <w:marBottom w:val="0"/>
      <w:divBdr>
        <w:top w:val="none" w:sz="0" w:space="0" w:color="auto"/>
        <w:left w:val="none" w:sz="0" w:space="0" w:color="auto"/>
        <w:bottom w:val="none" w:sz="0" w:space="0" w:color="auto"/>
        <w:right w:val="none" w:sz="0" w:space="0" w:color="auto"/>
      </w:divBdr>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1634319">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4249619">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12478935">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57842001">
      <w:bodyDiv w:val="1"/>
      <w:marLeft w:val="0"/>
      <w:marRight w:val="0"/>
      <w:marTop w:val="0"/>
      <w:marBottom w:val="0"/>
      <w:divBdr>
        <w:top w:val="none" w:sz="0" w:space="0" w:color="auto"/>
        <w:left w:val="none" w:sz="0" w:space="0" w:color="auto"/>
        <w:bottom w:val="none" w:sz="0" w:space="0" w:color="auto"/>
        <w:right w:val="none" w:sz="0" w:space="0" w:color="auto"/>
      </w:divBdr>
    </w:div>
    <w:div w:id="159004969">
      <w:bodyDiv w:val="1"/>
      <w:marLeft w:val="0"/>
      <w:marRight w:val="0"/>
      <w:marTop w:val="0"/>
      <w:marBottom w:val="0"/>
      <w:divBdr>
        <w:top w:val="none" w:sz="0" w:space="0" w:color="auto"/>
        <w:left w:val="none" w:sz="0" w:space="0" w:color="auto"/>
        <w:bottom w:val="none" w:sz="0" w:space="0" w:color="auto"/>
        <w:right w:val="none" w:sz="0" w:space="0" w:color="auto"/>
      </w:divBdr>
    </w:div>
    <w:div w:id="160856581">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4952123">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06534569">
      <w:bodyDiv w:val="1"/>
      <w:marLeft w:val="0"/>
      <w:marRight w:val="0"/>
      <w:marTop w:val="0"/>
      <w:marBottom w:val="0"/>
      <w:divBdr>
        <w:top w:val="none" w:sz="0" w:space="0" w:color="auto"/>
        <w:left w:val="none" w:sz="0" w:space="0" w:color="auto"/>
        <w:bottom w:val="none" w:sz="0" w:space="0" w:color="auto"/>
        <w:right w:val="none" w:sz="0" w:space="0" w:color="auto"/>
      </w:divBdr>
    </w:div>
    <w:div w:id="215241479">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349823">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59261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67547256">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280110400">
      <w:bodyDiv w:val="1"/>
      <w:marLeft w:val="0"/>
      <w:marRight w:val="0"/>
      <w:marTop w:val="0"/>
      <w:marBottom w:val="0"/>
      <w:divBdr>
        <w:top w:val="none" w:sz="0" w:space="0" w:color="auto"/>
        <w:left w:val="none" w:sz="0" w:space="0" w:color="auto"/>
        <w:bottom w:val="none" w:sz="0" w:space="0" w:color="auto"/>
        <w:right w:val="none" w:sz="0" w:space="0" w:color="auto"/>
      </w:divBdr>
    </w:div>
    <w:div w:id="282539807">
      <w:bodyDiv w:val="1"/>
      <w:marLeft w:val="0"/>
      <w:marRight w:val="0"/>
      <w:marTop w:val="0"/>
      <w:marBottom w:val="0"/>
      <w:divBdr>
        <w:top w:val="none" w:sz="0" w:space="0" w:color="auto"/>
        <w:left w:val="none" w:sz="0" w:space="0" w:color="auto"/>
        <w:bottom w:val="none" w:sz="0" w:space="0" w:color="auto"/>
        <w:right w:val="none" w:sz="0" w:space="0" w:color="auto"/>
      </w:divBdr>
    </w:div>
    <w:div w:id="282885390">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17006171">
      <w:bodyDiv w:val="1"/>
      <w:marLeft w:val="0"/>
      <w:marRight w:val="0"/>
      <w:marTop w:val="0"/>
      <w:marBottom w:val="0"/>
      <w:divBdr>
        <w:top w:val="none" w:sz="0" w:space="0" w:color="auto"/>
        <w:left w:val="none" w:sz="0" w:space="0" w:color="auto"/>
        <w:bottom w:val="none" w:sz="0" w:space="0" w:color="auto"/>
        <w:right w:val="none" w:sz="0" w:space="0" w:color="auto"/>
      </w:divBdr>
    </w:div>
    <w:div w:id="321784468">
      <w:bodyDiv w:val="1"/>
      <w:marLeft w:val="0"/>
      <w:marRight w:val="0"/>
      <w:marTop w:val="0"/>
      <w:marBottom w:val="0"/>
      <w:divBdr>
        <w:top w:val="none" w:sz="0" w:space="0" w:color="auto"/>
        <w:left w:val="none" w:sz="0" w:space="0" w:color="auto"/>
        <w:bottom w:val="none" w:sz="0" w:space="0" w:color="auto"/>
        <w:right w:val="none" w:sz="0" w:space="0" w:color="auto"/>
      </w:divBdr>
    </w:div>
    <w:div w:id="322516924">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46173459">
      <w:bodyDiv w:val="1"/>
      <w:marLeft w:val="0"/>
      <w:marRight w:val="0"/>
      <w:marTop w:val="0"/>
      <w:marBottom w:val="0"/>
      <w:divBdr>
        <w:top w:val="none" w:sz="0" w:space="0" w:color="auto"/>
        <w:left w:val="none" w:sz="0" w:space="0" w:color="auto"/>
        <w:bottom w:val="none" w:sz="0" w:space="0" w:color="auto"/>
        <w:right w:val="none" w:sz="0" w:space="0" w:color="auto"/>
      </w:divBdr>
    </w:div>
    <w:div w:id="352346221">
      <w:bodyDiv w:val="1"/>
      <w:marLeft w:val="0"/>
      <w:marRight w:val="0"/>
      <w:marTop w:val="0"/>
      <w:marBottom w:val="0"/>
      <w:divBdr>
        <w:top w:val="none" w:sz="0" w:space="0" w:color="auto"/>
        <w:left w:val="none" w:sz="0" w:space="0" w:color="auto"/>
        <w:bottom w:val="none" w:sz="0" w:space="0" w:color="auto"/>
        <w:right w:val="none" w:sz="0" w:space="0" w:color="auto"/>
      </w:divBdr>
    </w:div>
    <w:div w:id="360473046">
      <w:bodyDiv w:val="1"/>
      <w:marLeft w:val="0"/>
      <w:marRight w:val="0"/>
      <w:marTop w:val="0"/>
      <w:marBottom w:val="0"/>
      <w:divBdr>
        <w:top w:val="none" w:sz="0" w:space="0" w:color="auto"/>
        <w:left w:val="none" w:sz="0" w:space="0" w:color="auto"/>
        <w:bottom w:val="none" w:sz="0" w:space="0" w:color="auto"/>
        <w:right w:val="none" w:sz="0" w:space="0" w:color="auto"/>
      </w:divBdr>
    </w:div>
    <w:div w:id="367028504">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77629386">
      <w:bodyDiv w:val="1"/>
      <w:marLeft w:val="0"/>
      <w:marRight w:val="0"/>
      <w:marTop w:val="0"/>
      <w:marBottom w:val="0"/>
      <w:divBdr>
        <w:top w:val="none" w:sz="0" w:space="0" w:color="auto"/>
        <w:left w:val="none" w:sz="0" w:space="0" w:color="auto"/>
        <w:bottom w:val="none" w:sz="0" w:space="0" w:color="auto"/>
        <w:right w:val="none" w:sz="0" w:space="0" w:color="auto"/>
      </w:divBdr>
    </w:div>
    <w:div w:id="384531740">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03991759">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467">
      <w:bodyDiv w:val="1"/>
      <w:marLeft w:val="0"/>
      <w:marRight w:val="0"/>
      <w:marTop w:val="0"/>
      <w:marBottom w:val="0"/>
      <w:divBdr>
        <w:top w:val="none" w:sz="0" w:space="0" w:color="auto"/>
        <w:left w:val="none" w:sz="0" w:space="0" w:color="auto"/>
        <w:bottom w:val="none" w:sz="0" w:space="0" w:color="auto"/>
        <w:right w:val="none" w:sz="0" w:space="0" w:color="auto"/>
      </w:divBdr>
    </w:div>
    <w:div w:id="433132922">
      <w:bodyDiv w:val="1"/>
      <w:marLeft w:val="0"/>
      <w:marRight w:val="0"/>
      <w:marTop w:val="0"/>
      <w:marBottom w:val="0"/>
      <w:divBdr>
        <w:top w:val="none" w:sz="0" w:space="0" w:color="auto"/>
        <w:left w:val="none" w:sz="0" w:space="0" w:color="auto"/>
        <w:bottom w:val="none" w:sz="0" w:space="0" w:color="auto"/>
        <w:right w:val="none" w:sz="0" w:space="0" w:color="auto"/>
      </w:divBdr>
    </w:div>
    <w:div w:id="434836564">
      <w:bodyDiv w:val="1"/>
      <w:marLeft w:val="0"/>
      <w:marRight w:val="0"/>
      <w:marTop w:val="0"/>
      <w:marBottom w:val="0"/>
      <w:divBdr>
        <w:top w:val="none" w:sz="0" w:space="0" w:color="auto"/>
        <w:left w:val="none" w:sz="0" w:space="0" w:color="auto"/>
        <w:bottom w:val="none" w:sz="0" w:space="0" w:color="auto"/>
        <w:right w:val="none" w:sz="0" w:space="0" w:color="auto"/>
      </w:divBdr>
    </w:div>
    <w:div w:id="440301294">
      <w:bodyDiv w:val="1"/>
      <w:marLeft w:val="0"/>
      <w:marRight w:val="0"/>
      <w:marTop w:val="0"/>
      <w:marBottom w:val="0"/>
      <w:divBdr>
        <w:top w:val="none" w:sz="0" w:space="0" w:color="auto"/>
        <w:left w:val="none" w:sz="0" w:space="0" w:color="auto"/>
        <w:bottom w:val="none" w:sz="0" w:space="0" w:color="auto"/>
        <w:right w:val="none" w:sz="0" w:space="0" w:color="auto"/>
      </w:divBdr>
    </w:div>
    <w:div w:id="445467133">
      <w:bodyDiv w:val="1"/>
      <w:marLeft w:val="0"/>
      <w:marRight w:val="0"/>
      <w:marTop w:val="0"/>
      <w:marBottom w:val="0"/>
      <w:divBdr>
        <w:top w:val="none" w:sz="0" w:space="0" w:color="auto"/>
        <w:left w:val="none" w:sz="0" w:space="0" w:color="auto"/>
        <w:bottom w:val="none" w:sz="0" w:space="0" w:color="auto"/>
        <w:right w:val="none" w:sz="0" w:space="0" w:color="auto"/>
      </w:divBdr>
    </w:div>
    <w:div w:id="457915644">
      <w:bodyDiv w:val="1"/>
      <w:marLeft w:val="0"/>
      <w:marRight w:val="0"/>
      <w:marTop w:val="0"/>
      <w:marBottom w:val="0"/>
      <w:divBdr>
        <w:top w:val="none" w:sz="0" w:space="0" w:color="auto"/>
        <w:left w:val="none" w:sz="0" w:space="0" w:color="auto"/>
        <w:bottom w:val="none" w:sz="0" w:space="0" w:color="auto"/>
        <w:right w:val="none" w:sz="0" w:space="0" w:color="auto"/>
      </w:divBdr>
      <w:divsChild>
        <w:div w:id="974024449">
          <w:marLeft w:val="0"/>
          <w:marRight w:val="0"/>
          <w:marTop w:val="0"/>
          <w:marBottom w:val="0"/>
          <w:divBdr>
            <w:top w:val="none" w:sz="0" w:space="0" w:color="auto"/>
            <w:left w:val="none" w:sz="0" w:space="0" w:color="auto"/>
            <w:bottom w:val="none" w:sz="0" w:space="0" w:color="auto"/>
            <w:right w:val="none" w:sz="0" w:space="0" w:color="auto"/>
          </w:divBdr>
          <w:divsChild>
            <w:div w:id="483274453">
              <w:marLeft w:val="0"/>
              <w:marRight w:val="0"/>
              <w:marTop w:val="100"/>
              <w:marBottom w:val="100"/>
              <w:divBdr>
                <w:top w:val="none" w:sz="0" w:space="0" w:color="auto"/>
                <w:left w:val="none" w:sz="0" w:space="0" w:color="auto"/>
                <w:bottom w:val="none" w:sz="0" w:space="0" w:color="auto"/>
                <w:right w:val="none" w:sz="0" w:space="0" w:color="auto"/>
              </w:divBdr>
              <w:divsChild>
                <w:div w:id="9591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87328899">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494957261">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08452156">
      <w:bodyDiv w:val="1"/>
      <w:marLeft w:val="0"/>
      <w:marRight w:val="0"/>
      <w:marTop w:val="0"/>
      <w:marBottom w:val="0"/>
      <w:divBdr>
        <w:top w:val="none" w:sz="0" w:space="0" w:color="auto"/>
        <w:left w:val="none" w:sz="0" w:space="0" w:color="auto"/>
        <w:bottom w:val="none" w:sz="0" w:space="0" w:color="auto"/>
        <w:right w:val="none" w:sz="0" w:space="0" w:color="auto"/>
      </w:divBdr>
      <w:divsChild>
        <w:div w:id="540560993">
          <w:marLeft w:val="0"/>
          <w:marRight w:val="0"/>
          <w:marTop w:val="0"/>
          <w:marBottom w:val="195"/>
          <w:divBdr>
            <w:top w:val="none" w:sz="0" w:space="0" w:color="auto"/>
            <w:left w:val="none" w:sz="0" w:space="0" w:color="auto"/>
            <w:bottom w:val="none" w:sz="0" w:space="0" w:color="auto"/>
            <w:right w:val="none" w:sz="0" w:space="0" w:color="auto"/>
          </w:divBdr>
        </w:div>
        <w:div w:id="1990671932">
          <w:marLeft w:val="0"/>
          <w:marRight w:val="0"/>
          <w:marTop w:val="0"/>
          <w:marBottom w:val="300"/>
          <w:divBdr>
            <w:top w:val="none" w:sz="0" w:space="0" w:color="auto"/>
            <w:left w:val="none" w:sz="0" w:space="0" w:color="auto"/>
            <w:bottom w:val="none" w:sz="0" w:space="0" w:color="auto"/>
            <w:right w:val="none" w:sz="0" w:space="0" w:color="auto"/>
          </w:divBdr>
        </w:div>
        <w:div w:id="923297583">
          <w:marLeft w:val="0"/>
          <w:marRight w:val="0"/>
          <w:marTop w:val="0"/>
          <w:marBottom w:val="300"/>
          <w:divBdr>
            <w:top w:val="none" w:sz="0" w:space="0" w:color="auto"/>
            <w:left w:val="none" w:sz="0" w:space="0" w:color="auto"/>
            <w:bottom w:val="none" w:sz="0" w:space="0" w:color="auto"/>
            <w:right w:val="none" w:sz="0" w:space="0" w:color="auto"/>
          </w:divBdr>
          <w:divsChild>
            <w:div w:id="1184590236">
              <w:marLeft w:val="0"/>
              <w:marRight w:val="0"/>
              <w:marTop w:val="0"/>
              <w:marBottom w:val="0"/>
              <w:divBdr>
                <w:top w:val="none" w:sz="0" w:space="0" w:color="auto"/>
                <w:left w:val="none" w:sz="0" w:space="0" w:color="auto"/>
                <w:bottom w:val="none" w:sz="0" w:space="0" w:color="auto"/>
                <w:right w:val="none" w:sz="0" w:space="0" w:color="auto"/>
              </w:divBdr>
              <w:divsChild>
                <w:div w:id="1916159760">
                  <w:marLeft w:val="0"/>
                  <w:marRight w:val="0"/>
                  <w:marTop w:val="0"/>
                  <w:marBottom w:val="0"/>
                  <w:divBdr>
                    <w:top w:val="none" w:sz="0" w:space="0" w:color="auto"/>
                    <w:left w:val="none" w:sz="0" w:space="0" w:color="auto"/>
                    <w:bottom w:val="none" w:sz="0" w:space="0" w:color="auto"/>
                    <w:right w:val="none" w:sz="0" w:space="0" w:color="auto"/>
                  </w:divBdr>
                  <w:divsChild>
                    <w:div w:id="486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17236569">
      <w:bodyDiv w:val="1"/>
      <w:marLeft w:val="0"/>
      <w:marRight w:val="0"/>
      <w:marTop w:val="0"/>
      <w:marBottom w:val="0"/>
      <w:divBdr>
        <w:top w:val="none" w:sz="0" w:space="0" w:color="auto"/>
        <w:left w:val="none" w:sz="0" w:space="0" w:color="auto"/>
        <w:bottom w:val="none" w:sz="0" w:space="0" w:color="auto"/>
        <w:right w:val="none" w:sz="0" w:space="0" w:color="auto"/>
      </w:divBdr>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24364762">
      <w:bodyDiv w:val="1"/>
      <w:marLeft w:val="0"/>
      <w:marRight w:val="0"/>
      <w:marTop w:val="0"/>
      <w:marBottom w:val="0"/>
      <w:divBdr>
        <w:top w:val="none" w:sz="0" w:space="0" w:color="auto"/>
        <w:left w:val="none" w:sz="0" w:space="0" w:color="auto"/>
        <w:bottom w:val="none" w:sz="0" w:space="0" w:color="auto"/>
        <w:right w:val="none" w:sz="0" w:space="0" w:color="auto"/>
      </w:divBdr>
    </w:div>
    <w:div w:id="537663582">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42523561">
      <w:bodyDiv w:val="1"/>
      <w:marLeft w:val="0"/>
      <w:marRight w:val="0"/>
      <w:marTop w:val="0"/>
      <w:marBottom w:val="0"/>
      <w:divBdr>
        <w:top w:val="none" w:sz="0" w:space="0" w:color="auto"/>
        <w:left w:val="none" w:sz="0" w:space="0" w:color="auto"/>
        <w:bottom w:val="none" w:sz="0" w:space="0" w:color="auto"/>
        <w:right w:val="none" w:sz="0" w:space="0" w:color="auto"/>
      </w:divBdr>
    </w:div>
    <w:div w:id="545534139">
      <w:bodyDiv w:val="1"/>
      <w:marLeft w:val="0"/>
      <w:marRight w:val="0"/>
      <w:marTop w:val="0"/>
      <w:marBottom w:val="0"/>
      <w:divBdr>
        <w:top w:val="none" w:sz="0" w:space="0" w:color="auto"/>
        <w:left w:val="none" w:sz="0" w:space="0" w:color="auto"/>
        <w:bottom w:val="none" w:sz="0" w:space="0" w:color="auto"/>
        <w:right w:val="none" w:sz="0" w:space="0" w:color="auto"/>
      </w:divBdr>
    </w:div>
    <w:div w:id="546449352">
      <w:bodyDiv w:val="1"/>
      <w:marLeft w:val="0"/>
      <w:marRight w:val="0"/>
      <w:marTop w:val="0"/>
      <w:marBottom w:val="0"/>
      <w:divBdr>
        <w:top w:val="none" w:sz="0" w:space="0" w:color="auto"/>
        <w:left w:val="none" w:sz="0" w:space="0" w:color="auto"/>
        <w:bottom w:val="none" w:sz="0" w:space="0" w:color="auto"/>
        <w:right w:val="none" w:sz="0" w:space="0" w:color="auto"/>
      </w:divBdr>
      <w:divsChild>
        <w:div w:id="1857185521">
          <w:marLeft w:val="0"/>
          <w:marRight w:val="0"/>
          <w:marTop w:val="0"/>
          <w:marBottom w:val="195"/>
          <w:divBdr>
            <w:top w:val="none" w:sz="0" w:space="0" w:color="auto"/>
            <w:left w:val="none" w:sz="0" w:space="0" w:color="auto"/>
            <w:bottom w:val="none" w:sz="0" w:space="0" w:color="auto"/>
            <w:right w:val="none" w:sz="0" w:space="0" w:color="auto"/>
          </w:divBdr>
        </w:div>
        <w:div w:id="1097362737">
          <w:marLeft w:val="0"/>
          <w:marRight w:val="0"/>
          <w:marTop w:val="0"/>
          <w:marBottom w:val="300"/>
          <w:divBdr>
            <w:top w:val="none" w:sz="0" w:space="0" w:color="auto"/>
            <w:left w:val="none" w:sz="0" w:space="0" w:color="auto"/>
            <w:bottom w:val="none" w:sz="0" w:space="0" w:color="auto"/>
            <w:right w:val="none" w:sz="0" w:space="0" w:color="auto"/>
          </w:divBdr>
        </w:div>
        <w:div w:id="1584217280">
          <w:marLeft w:val="0"/>
          <w:marRight w:val="0"/>
          <w:marTop w:val="0"/>
          <w:marBottom w:val="300"/>
          <w:divBdr>
            <w:top w:val="none" w:sz="0" w:space="0" w:color="auto"/>
            <w:left w:val="none" w:sz="0" w:space="0" w:color="auto"/>
            <w:bottom w:val="none" w:sz="0" w:space="0" w:color="auto"/>
            <w:right w:val="none" w:sz="0" w:space="0" w:color="auto"/>
          </w:divBdr>
          <w:divsChild>
            <w:div w:id="1609854346">
              <w:marLeft w:val="0"/>
              <w:marRight w:val="0"/>
              <w:marTop w:val="0"/>
              <w:marBottom w:val="0"/>
              <w:divBdr>
                <w:top w:val="none" w:sz="0" w:space="0" w:color="auto"/>
                <w:left w:val="none" w:sz="0" w:space="0" w:color="auto"/>
                <w:bottom w:val="none" w:sz="0" w:space="0" w:color="auto"/>
                <w:right w:val="none" w:sz="0" w:space="0" w:color="auto"/>
              </w:divBdr>
              <w:divsChild>
                <w:div w:id="1572810754">
                  <w:marLeft w:val="0"/>
                  <w:marRight w:val="0"/>
                  <w:marTop w:val="0"/>
                  <w:marBottom w:val="0"/>
                  <w:divBdr>
                    <w:top w:val="none" w:sz="0" w:space="0" w:color="auto"/>
                    <w:left w:val="none" w:sz="0" w:space="0" w:color="auto"/>
                    <w:bottom w:val="none" w:sz="0" w:space="0" w:color="auto"/>
                    <w:right w:val="none" w:sz="0" w:space="0" w:color="auto"/>
                  </w:divBdr>
                  <w:divsChild>
                    <w:div w:id="6980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82539">
      <w:bodyDiv w:val="1"/>
      <w:marLeft w:val="0"/>
      <w:marRight w:val="0"/>
      <w:marTop w:val="0"/>
      <w:marBottom w:val="0"/>
      <w:divBdr>
        <w:top w:val="none" w:sz="0" w:space="0" w:color="auto"/>
        <w:left w:val="none" w:sz="0" w:space="0" w:color="auto"/>
        <w:bottom w:val="none" w:sz="0" w:space="0" w:color="auto"/>
        <w:right w:val="none" w:sz="0" w:space="0" w:color="auto"/>
      </w:divBdr>
      <w:divsChild>
        <w:div w:id="1915510181">
          <w:marLeft w:val="0"/>
          <w:marRight w:val="0"/>
          <w:marTop w:val="0"/>
          <w:marBottom w:val="0"/>
          <w:divBdr>
            <w:top w:val="none" w:sz="0" w:space="0" w:color="auto"/>
            <w:left w:val="none" w:sz="0" w:space="0" w:color="auto"/>
            <w:bottom w:val="none" w:sz="0" w:space="0" w:color="auto"/>
            <w:right w:val="none" w:sz="0" w:space="0" w:color="auto"/>
          </w:divBdr>
          <w:divsChild>
            <w:div w:id="11753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75240257">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2609857">
      <w:bodyDiv w:val="1"/>
      <w:marLeft w:val="0"/>
      <w:marRight w:val="0"/>
      <w:marTop w:val="0"/>
      <w:marBottom w:val="0"/>
      <w:divBdr>
        <w:top w:val="none" w:sz="0" w:space="0" w:color="auto"/>
        <w:left w:val="none" w:sz="0" w:space="0" w:color="auto"/>
        <w:bottom w:val="none" w:sz="0" w:space="0" w:color="auto"/>
        <w:right w:val="none" w:sz="0" w:space="0" w:color="auto"/>
      </w:divBdr>
    </w:div>
    <w:div w:id="604390176">
      <w:bodyDiv w:val="1"/>
      <w:marLeft w:val="0"/>
      <w:marRight w:val="0"/>
      <w:marTop w:val="0"/>
      <w:marBottom w:val="0"/>
      <w:divBdr>
        <w:top w:val="none" w:sz="0" w:space="0" w:color="auto"/>
        <w:left w:val="none" w:sz="0" w:space="0" w:color="auto"/>
        <w:bottom w:val="none" w:sz="0" w:space="0" w:color="auto"/>
        <w:right w:val="none" w:sz="0" w:space="0" w:color="auto"/>
      </w:divBdr>
    </w:div>
    <w:div w:id="606548664">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18071577">
      <w:bodyDiv w:val="1"/>
      <w:marLeft w:val="0"/>
      <w:marRight w:val="0"/>
      <w:marTop w:val="0"/>
      <w:marBottom w:val="0"/>
      <w:divBdr>
        <w:top w:val="none" w:sz="0" w:space="0" w:color="auto"/>
        <w:left w:val="none" w:sz="0" w:space="0" w:color="auto"/>
        <w:bottom w:val="none" w:sz="0" w:space="0" w:color="auto"/>
        <w:right w:val="none" w:sz="0" w:space="0" w:color="auto"/>
      </w:divBdr>
    </w:div>
    <w:div w:id="628827299">
      <w:bodyDiv w:val="1"/>
      <w:marLeft w:val="0"/>
      <w:marRight w:val="0"/>
      <w:marTop w:val="0"/>
      <w:marBottom w:val="0"/>
      <w:divBdr>
        <w:top w:val="none" w:sz="0" w:space="0" w:color="auto"/>
        <w:left w:val="none" w:sz="0" w:space="0" w:color="auto"/>
        <w:bottom w:val="none" w:sz="0" w:space="0" w:color="auto"/>
        <w:right w:val="none" w:sz="0" w:space="0" w:color="auto"/>
      </w:divBdr>
    </w:div>
    <w:div w:id="637565343">
      <w:bodyDiv w:val="1"/>
      <w:marLeft w:val="0"/>
      <w:marRight w:val="0"/>
      <w:marTop w:val="0"/>
      <w:marBottom w:val="0"/>
      <w:divBdr>
        <w:top w:val="none" w:sz="0" w:space="0" w:color="auto"/>
        <w:left w:val="none" w:sz="0" w:space="0" w:color="auto"/>
        <w:bottom w:val="none" w:sz="0" w:space="0" w:color="auto"/>
        <w:right w:val="none" w:sz="0" w:space="0" w:color="auto"/>
      </w:divBdr>
    </w:div>
    <w:div w:id="642780870">
      <w:bodyDiv w:val="1"/>
      <w:marLeft w:val="0"/>
      <w:marRight w:val="0"/>
      <w:marTop w:val="0"/>
      <w:marBottom w:val="0"/>
      <w:divBdr>
        <w:top w:val="none" w:sz="0" w:space="0" w:color="auto"/>
        <w:left w:val="none" w:sz="0" w:space="0" w:color="auto"/>
        <w:bottom w:val="none" w:sz="0" w:space="0" w:color="auto"/>
        <w:right w:val="none" w:sz="0" w:space="0" w:color="auto"/>
      </w:divBdr>
    </w:div>
    <w:div w:id="644310749">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4574350">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72550115">
      <w:bodyDiv w:val="1"/>
      <w:marLeft w:val="0"/>
      <w:marRight w:val="0"/>
      <w:marTop w:val="0"/>
      <w:marBottom w:val="0"/>
      <w:divBdr>
        <w:top w:val="none" w:sz="0" w:space="0" w:color="auto"/>
        <w:left w:val="none" w:sz="0" w:space="0" w:color="auto"/>
        <w:bottom w:val="none" w:sz="0" w:space="0" w:color="auto"/>
        <w:right w:val="none" w:sz="0" w:space="0" w:color="auto"/>
      </w:divBdr>
    </w:div>
    <w:div w:id="78141208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527427">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325319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68953484">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877544980">
      <w:bodyDiv w:val="1"/>
      <w:marLeft w:val="0"/>
      <w:marRight w:val="0"/>
      <w:marTop w:val="0"/>
      <w:marBottom w:val="0"/>
      <w:divBdr>
        <w:top w:val="none" w:sz="0" w:space="0" w:color="auto"/>
        <w:left w:val="none" w:sz="0" w:space="0" w:color="auto"/>
        <w:bottom w:val="none" w:sz="0" w:space="0" w:color="auto"/>
        <w:right w:val="none" w:sz="0" w:space="0" w:color="auto"/>
      </w:divBdr>
    </w:div>
    <w:div w:id="883296030">
      <w:bodyDiv w:val="1"/>
      <w:marLeft w:val="0"/>
      <w:marRight w:val="0"/>
      <w:marTop w:val="0"/>
      <w:marBottom w:val="0"/>
      <w:divBdr>
        <w:top w:val="none" w:sz="0" w:space="0" w:color="auto"/>
        <w:left w:val="none" w:sz="0" w:space="0" w:color="auto"/>
        <w:bottom w:val="none" w:sz="0" w:space="0" w:color="auto"/>
        <w:right w:val="none" w:sz="0" w:space="0" w:color="auto"/>
      </w:divBdr>
    </w:div>
    <w:div w:id="888150964">
      <w:bodyDiv w:val="1"/>
      <w:marLeft w:val="0"/>
      <w:marRight w:val="0"/>
      <w:marTop w:val="0"/>
      <w:marBottom w:val="0"/>
      <w:divBdr>
        <w:top w:val="none" w:sz="0" w:space="0" w:color="auto"/>
        <w:left w:val="none" w:sz="0" w:space="0" w:color="auto"/>
        <w:bottom w:val="none" w:sz="0" w:space="0" w:color="auto"/>
        <w:right w:val="none" w:sz="0" w:space="0" w:color="auto"/>
      </w:divBdr>
    </w:div>
    <w:div w:id="894899532">
      <w:bodyDiv w:val="1"/>
      <w:marLeft w:val="0"/>
      <w:marRight w:val="0"/>
      <w:marTop w:val="0"/>
      <w:marBottom w:val="0"/>
      <w:divBdr>
        <w:top w:val="none" w:sz="0" w:space="0" w:color="auto"/>
        <w:left w:val="none" w:sz="0" w:space="0" w:color="auto"/>
        <w:bottom w:val="none" w:sz="0" w:space="0" w:color="auto"/>
        <w:right w:val="none" w:sz="0" w:space="0" w:color="auto"/>
      </w:divBdr>
    </w:div>
    <w:div w:id="897790383">
      <w:bodyDiv w:val="1"/>
      <w:marLeft w:val="0"/>
      <w:marRight w:val="0"/>
      <w:marTop w:val="0"/>
      <w:marBottom w:val="0"/>
      <w:divBdr>
        <w:top w:val="none" w:sz="0" w:space="0" w:color="auto"/>
        <w:left w:val="none" w:sz="0" w:space="0" w:color="auto"/>
        <w:bottom w:val="none" w:sz="0" w:space="0" w:color="auto"/>
        <w:right w:val="none" w:sz="0" w:space="0" w:color="auto"/>
      </w:divBdr>
    </w:div>
    <w:div w:id="903637100">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4702843">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25073086">
      <w:bodyDiv w:val="1"/>
      <w:marLeft w:val="0"/>
      <w:marRight w:val="0"/>
      <w:marTop w:val="0"/>
      <w:marBottom w:val="0"/>
      <w:divBdr>
        <w:top w:val="none" w:sz="0" w:space="0" w:color="auto"/>
        <w:left w:val="none" w:sz="0" w:space="0" w:color="auto"/>
        <w:bottom w:val="none" w:sz="0" w:space="0" w:color="auto"/>
        <w:right w:val="none" w:sz="0" w:space="0" w:color="auto"/>
      </w:divBdr>
    </w:div>
    <w:div w:id="934098551">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42498394">
      <w:bodyDiv w:val="1"/>
      <w:marLeft w:val="0"/>
      <w:marRight w:val="0"/>
      <w:marTop w:val="0"/>
      <w:marBottom w:val="0"/>
      <w:divBdr>
        <w:top w:val="none" w:sz="0" w:space="0" w:color="auto"/>
        <w:left w:val="none" w:sz="0" w:space="0" w:color="auto"/>
        <w:bottom w:val="none" w:sz="0" w:space="0" w:color="auto"/>
        <w:right w:val="none" w:sz="0" w:space="0" w:color="auto"/>
      </w:divBdr>
    </w:div>
    <w:div w:id="956957199">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969675313">
      <w:bodyDiv w:val="1"/>
      <w:marLeft w:val="0"/>
      <w:marRight w:val="0"/>
      <w:marTop w:val="0"/>
      <w:marBottom w:val="0"/>
      <w:divBdr>
        <w:top w:val="none" w:sz="0" w:space="0" w:color="auto"/>
        <w:left w:val="none" w:sz="0" w:space="0" w:color="auto"/>
        <w:bottom w:val="none" w:sz="0" w:space="0" w:color="auto"/>
        <w:right w:val="none" w:sz="0" w:space="0" w:color="auto"/>
      </w:divBdr>
    </w:div>
    <w:div w:id="975598822">
      <w:bodyDiv w:val="1"/>
      <w:marLeft w:val="0"/>
      <w:marRight w:val="0"/>
      <w:marTop w:val="0"/>
      <w:marBottom w:val="0"/>
      <w:divBdr>
        <w:top w:val="none" w:sz="0" w:space="0" w:color="auto"/>
        <w:left w:val="none" w:sz="0" w:space="0" w:color="auto"/>
        <w:bottom w:val="none" w:sz="0" w:space="0" w:color="auto"/>
        <w:right w:val="none" w:sz="0" w:space="0" w:color="auto"/>
      </w:divBdr>
    </w:div>
    <w:div w:id="994256816">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3828709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071808200">
      <w:bodyDiv w:val="1"/>
      <w:marLeft w:val="0"/>
      <w:marRight w:val="0"/>
      <w:marTop w:val="0"/>
      <w:marBottom w:val="0"/>
      <w:divBdr>
        <w:top w:val="none" w:sz="0" w:space="0" w:color="auto"/>
        <w:left w:val="none" w:sz="0" w:space="0" w:color="auto"/>
        <w:bottom w:val="none" w:sz="0" w:space="0" w:color="auto"/>
        <w:right w:val="none" w:sz="0" w:space="0" w:color="auto"/>
      </w:divBdr>
    </w:div>
    <w:div w:id="1078869115">
      <w:bodyDiv w:val="1"/>
      <w:marLeft w:val="0"/>
      <w:marRight w:val="0"/>
      <w:marTop w:val="0"/>
      <w:marBottom w:val="0"/>
      <w:divBdr>
        <w:top w:val="none" w:sz="0" w:space="0" w:color="auto"/>
        <w:left w:val="none" w:sz="0" w:space="0" w:color="auto"/>
        <w:bottom w:val="none" w:sz="0" w:space="0" w:color="auto"/>
        <w:right w:val="none" w:sz="0" w:space="0" w:color="auto"/>
      </w:divBdr>
    </w:div>
    <w:div w:id="1083919642">
      <w:bodyDiv w:val="1"/>
      <w:marLeft w:val="0"/>
      <w:marRight w:val="0"/>
      <w:marTop w:val="0"/>
      <w:marBottom w:val="0"/>
      <w:divBdr>
        <w:top w:val="none" w:sz="0" w:space="0" w:color="auto"/>
        <w:left w:val="none" w:sz="0" w:space="0" w:color="auto"/>
        <w:bottom w:val="none" w:sz="0" w:space="0" w:color="auto"/>
        <w:right w:val="none" w:sz="0" w:space="0" w:color="auto"/>
      </w:divBdr>
    </w:div>
    <w:div w:id="1097865031">
      <w:bodyDiv w:val="1"/>
      <w:marLeft w:val="0"/>
      <w:marRight w:val="0"/>
      <w:marTop w:val="0"/>
      <w:marBottom w:val="0"/>
      <w:divBdr>
        <w:top w:val="none" w:sz="0" w:space="0" w:color="auto"/>
        <w:left w:val="none" w:sz="0" w:space="0" w:color="auto"/>
        <w:bottom w:val="none" w:sz="0" w:space="0" w:color="auto"/>
        <w:right w:val="none" w:sz="0" w:space="0" w:color="auto"/>
      </w:divBdr>
    </w:div>
    <w:div w:id="1101343087">
      <w:bodyDiv w:val="1"/>
      <w:marLeft w:val="0"/>
      <w:marRight w:val="0"/>
      <w:marTop w:val="0"/>
      <w:marBottom w:val="0"/>
      <w:divBdr>
        <w:top w:val="none" w:sz="0" w:space="0" w:color="auto"/>
        <w:left w:val="none" w:sz="0" w:space="0" w:color="auto"/>
        <w:bottom w:val="none" w:sz="0" w:space="0" w:color="auto"/>
        <w:right w:val="none" w:sz="0" w:space="0" w:color="auto"/>
      </w:divBdr>
    </w:div>
    <w:div w:id="1114789249">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07323">
      <w:bodyDiv w:val="1"/>
      <w:marLeft w:val="0"/>
      <w:marRight w:val="0"/>
      <w:marTop w:val="0"/>
      <w:marBottom w:val="0"/>
      <w:divBdr>
        <w:top w:val="none" w:sz="0" w:space="0" w:color="auto"/>
        <w:left w:val="none" w:sz="0" w:space="0" w:color="auto"/>
        <w:bottom w:val="none" w:sz="0" w:space="0" w:color="auto"/>
        <w:right w:val="none" w:sz="0" w:space="0" w:color="auto"/>
      </w:divBdr>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83517472">
      <w:bodyDiv w:val="1"/>
      <w:marLeft w:val="0"/>
      <w:marRight w:val="0"/>
      <w:marTop w:val="0"/>
      <w:marBottom w:val="0"/>
      <w:divBdr>
        <w:top w:val="none" w:sz="0" w:space="0" w:color="auto"/>
        <w:left w:val="none" w:sz="0" w:space="0" w:color="auto"/>
        <w:bottom w:val="none" w:sz="0" w:space="0" w:color="auto"/>
        <w:right w:val="none" w:sz="0" w:space="0" w:color="auto"/>
      </w:divBdr>
    </w:div>
    <w:div w:id="1185048715">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197043337">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25752075">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31892970">
      <w:bodyDiv w:val="1"/>
      <w:marLeft w:val="0"/>
      <w:marRight w:val="0"/>
      <w:marTop w:val="0"/>
      <w:marBottom w:val="0"/>
      <w:divBdr>
        <w:top w:val="none" w:sz="0" w:space="0" w:color="auto"/>
        <w:left w:val="none" w:sz="0" w:space="0" w:color="auto"/>
        <w:bottom w:val="none" w:sz="0" w:space="0" w:color="auto"/>
        <w:right w:val="none" w:sz="0" w:space="0" w:color="auto"/>
      </w:divBdr>
    </w:div>
    <w:div w:id="1241988052">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266308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74937959">
      <w:bodyDiv w:val="1"/>
      <w:marLeft w:val="0"/>
      <w:marRight w:val="0"/>
      <w:marTop w:val="0"/>
      <w:marBottom w:val="0"/>
      <w:divBdr>
        <w:top w:val="none" w:sz="0" w:space="0" w:color="auto"/>
        <w:left w:val="none" w:sz="0" w:space="0" w:color="auto"/>
        <w:bottom w:val="none" w:sz="0" w:space="0" w:color="auto"/>
        <w:right w:val="none" w:sz="0" w:space="0" w:color="auto"/>
      </w:divBdr>
    </w:div>
    <w:div w:id="1278756190">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1473566">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282846">
      <w:bodyDiv w:val="1"/>
      <w:marLeft w:val="0"/>
      <w:marRight w:val="0"/>
      <w:marTop w:val="0"/>
      <w:marBottom w:val="0"/>
      <w:divBdr>
        <w:top w:val="none" w:sz="0" w:space="0" w:color="auto"/>
        <w:left w:val="none" w:sz="0" w:space="0" w:color="auto"/>
        <w:bottom w:val="none" w:sz="0" w:space="0" w:color="auto"/>
        <w:right w:val="none" w:sz="0" w:space="0" w:color="auto"/>
      </w:divBdr>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1785601">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12">
      <w:bodyDiv w:val="1"/>
      <w:marLeft w:val="0"/>
      <w:marRight w:val="0"/>
      <w:marTop w:val="0"/>
      <w:marBottom w:val="0"/>
      <w:divBdr>
        <w:top w:val="none" w:sz="0" w:space="0" w:color="auto"/>
        <w:left w:val="none" w:sz="0" w:space="0" w:color="auto"/>
        <w:bottom w:val="none" w:sz="0" w:space="0" w:color="auto"/>
        <w:right w:val="none" w:sz="0" w:space="0" w:color="auto"/>
      </w:divBdr>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20305275">
      <w:bodyDiv w:val="1"/>
      <w:marLeft w:val="0"/>
      <w:marRight w:val="0"/>
      <w:marTop w:val="0"/>
      <w:marBottom w:val="0"/>
      <w:divBdr>
        <w:top w:val="none" w:sz="0" w:space="0" w:color="auto"/>
        <w:left w:val="none" w:sz="0" w:space="0" w:color="auto"/>
        <w:bottom w:val="none" w:sz="0" w:space="0" w:color="auto"/>
        <w:right w:val="none" w:sz="0" w:space="0" w:color="auto"/>
      </w:divBdr>
    </w:div>
    <w:div w:id="1321346923">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37346958">
      <w:bodyDiv w:val="1"/>
      <w:marLeft w:val="0"/>
      <w:marRight w:val="0"/>
      <w:marTop w:val="0"/>
      <w:marBottom w:val="0"/>
      <w:divBdr>
        <w:top w:val="none" w:sz="0" w:space="0" w:color="auto"/>
        <w:left w:val="none" w:sz="0" w:space="0" w:color="auto"/>
        <w:bottom w:val="none" w:sz="0" w:space="0" w:color="auto"/>
        <w:right w:val="none" w:sz="0" w:space="0" w:color="auto"/>
      </w:divBdr>
      <w:divsChild>
        <w:div w:id="1603800283">
          <w:marLeft w:val="0"/>
          <w:marRight w:val="0"/>
          <w:marTop w:val="0"/>
          <w:marBottom w:val="195"/>
          <w:divBdr>
            <w:top w:val="none" w:sz="0" w:space="0" w:color="auto"/>
            <w:left w:val="none" w:sz="0" w:space="0" w:color="auto"/>
            <w:bottom w:val="none" w:sz="0" w:space="0" w:color="auto"/>
            <w:right w:val="none" w:sz="0" w:space="0" w:color="auto"/>
          </w:divBdr>
        </w:div>
        <w:div w:id="915744652">
          <w:marLeft w:val="0"/>
          <w:marRight w:val="0"/>
          <w:marTop w:val="0"/>
          <w:marBottom w:val="300"/>
          <w:divBdr>
            <w:top w:val="none" w:sz="0" w:space="0" w:color="auto"/>
            <w:left w:val="none" w:sz="0" w:space="0" w:color="auto"/>
            <w:bottom w:val="none" w:sz="0" w:space="0" w:color="auto"/>
            <w:right w:val="none" w:sz="0" w:space="0" w:color="auto"/>
          </w:divBdr>
        </w:div>
        <w:div w:id="313141256">
          <w:marLeft w:val="0"/>
          <w:marRight w:val="0"/>
          <w:marTop w:val="0"/>
          <w:marBottom w:val="30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sChild>
                <w:div w:id="2058966416">
                  <w:marLeft w:val="0"/>
                  <w:marRight w:val="0"/>
                  <w:marTop w:val="0"/>
                  <w:marBottom w:val="0"/>
                  <w:divBdr>
                    <w:top w:val="none" w:sz="0" w:space="0" w:color="auto"/>
                    <w:left w:val="none" w:sz="0" w:space="0" w:color="auto"/>
                    <w:bottom w:val="none" w:sz="0" w:space="0" w:color="auto"/>
                    <w:right w:val="none" w:sz="0" w:space="0" w:color="auto"/>
                  </w:divBdr>
                  <w:divsChild>
                    <w:div w:id="11018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53530294">
      <w:bodyDiv w:val="1"/>
      <w:marLeft w:val="0"/>
      <w:marRight w:val="0"/>
      <w:marTop w:val="0"/>
      <w:marBottom w:val="0"/>
      <w:divBdr>
        <w:top w:val="none" w:sz="0" w:space="0" w:color="auto"/>
        <w:left w:val="none" w:sz="0" w:space="0" w:color="auto"/>
        <w:bottom w:val="none" w:sz="0" w:space="0" w:color="auto"/>
        <w:right w:val="none" w:sz="0" w:space="0" w:color="auto"/>
      </w:divBdr>
    </w:div>
    <w:div w:id="135797316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383139555">
      <w:bodyDiv w:val="1"/>
      <w:marLeft w:val="0"/>
      <w:marRight w:val="0"/>
      <w:marTop w:val="0"/>
      <w:marBottom w:val="0"/>
      <w:divBdr>
        <w:top w:val="none" w:sz="0" w:space="0" w:color="auto"/>
        <w:left w:val="none" w:sz="0" w:space="0" w:color="auto"/>
        <w:bottom w:val="none" w:sz="0" w:space="0" w:color="auto"/>
        <w:right w:val="none" w:sz="0" w:space="0" w:color="auto"/>
      </w:divBdr>
    </w:div>
    <w:div w:id="1385257735">
      <w:bodyDiv w:val="1"/>
      <w:marLeft w:val="0"/>
      <w:marRight w:val="0"/>
      <w:marTop w:val="0"/>
      <w:marBottom w:val="0"/>
      <w:divBdr>
        <w:top w:val="none" w:sz="0" w:space="0" w:color="auto"/>
        <w:left w:val="none" w:sz="0" w:space="0" w:color="auto"/>
        <w:bottom w:val="none" w:sz="0" w:space="0" w:color="auto"/>
        <w:right w:val="none" w:sz="0" w:space="0" w:color="auto"/>
      </w:divBdr>
    </w:div>
    <w:div w:id="1386835755">
      <w:bodyDiv w:val="1"/>
      <w:marLeft w:val="0"/>
      <w:marRight w:val="0"/>
      <w:marTop w:val="0"/>
      <w:marBottom w:val="0"/>
      <w:divBdr>
        <w:top w:val="none" w:sz="0" w:space="0" w:color="auto"/>
        <w:left w:val="none" w:sz="0" w:space="0" w:color="auto"/>
        <w:bottom w:val="none" w:sz="0" w:space="0" w:color="auto"/>
        <w:right w:val="none" w:sz="0" w:space="0" w:color="auto"/>
      </w:divBdr>
    </w:div>
    <w:div w:id="1391148905">
      <w:bodyDiv w:val="1"/>
      <w:marLeft w:val="0"/>
      <w:marRight w:val="0"/>
      <w:marTop w:val="0"/>
      <w:marBottom w:val="0"/>
      <w:divBdr>
        <w:top w:val="none" w:sz="0" w:space="0" w:color="auto"/>
        <w:left w:val="none" w:sz="0" w:space="0" w:color="auto"/>
        <w:bottom w:val="none" w:sz="0" w:space="0" w:color="auto"/>
        <w:right w:val="none" w:sz="0" w:space="0" w:color="auto"/>
      </w:divBdr>
    </w:div>
    <w:div w:id="1392190860">
      <w:bodyDiv w:val="1"/>
      <w:marLeft w:val="0"/>
      <w:marRight w:val="0"/>
      <w:marTop w:val="0"/>
      <w:marBottom w:val="0"/>
      <w:divBdr>
        <w:top w:val="none" w:sz="0" w:space="0" w:color="auto"/>
        <w:left w:val="none" w:sz="0" w:space="0" w:color="auto"/>
        <w:bottom w:val="none" w:sz="0" w:space="0" w:color="auto"/>
        <w:right w:val="none" w:sz="0" w:space="0" w:color="auto"/>
      </w:divBdr>
    </w:div>
    <w:div w:id="1404259861">
      <w:bodyDiv w:val="1"/>
      <w:marLeft w:val="0"/>
      <w:marRight w:val="0"/>
      <w:marTop w:val="0"/>
      <w:marBottom w:val="0"/>
      <w:divBdr>
        <w:top w:val="none" w:sz="0" w:space="0" w:color="auto"/>
        <w:left w:val="none" w:sz="0" w:space="0" w:color="auto"/>
        <w:bottom w:val="none" w:sz="0" w:space="0" w:color="auto"/>
        <w:right w:val="none" w:sz="0" w:space="0" w:color="auto"/>
      </w:divBdr>
    </w:div>
    <w:div w:id="1406494447">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5033108">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50511357">
      <w:bodyDiv w:val="1"/>
      <w:marLeft w:val="0"/>
      <w:marRight w:val="0"/>
      <w:marTop w:val="0"/>
      <w:marBottom w:val="0"/>
      <w:divBdr>
        <w:top w:val="none" w:sz="0" w:space="0" w:color="auto"/>
        <w:left w:val="none" w:sz="0" w:space="0" w:color="auto"/>
        <w:bottom w:val="none" w:sz="0" w:space="0" w:color="auto"/>
        <w:right w:val="none" w:sz="0" w:space="0" w:color="auto"/>
      </w:divBdr>
    </w:div>
    <w:div w:id="1472096081">
      <w:bodyDiv w:val="1"/>
      <w:marLeft w:val="0"/>
      <w:marRight w:val="0"/>
      <w:marTop w:val="0"/>
      <w:marBottom w:val="0"/>
      <w:divBdr>
        <w:top w:val="none" w:sz="0" w:space="0" w:color="auto"/>
        <w:left w:val="none" w:sz="0" w:space="0" w:color="auto"/>
        <w:bottom w:val="none" w:sz="0" w:space="0" w:color="auto"/>
        <w:right w:val="none" w:sz="0" w:space="0" w:color="auto"/>
      </w:divBdr>
    </w:div>
    <w:div w:id="1491211337">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13179181">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7505739">
      <w:bodyDiv w:val="1"/>
      <w:marLeft w:val="0"/>
      <w:marRight w:val="0"/>
      <w:marTop w:val="0"/>
      <w:marBottom w:val="0"/>
      <w:divBdr>
        <w:top w:val="none" w:sz="0" w:space="0" w:color="auto"/>
        <w:left w:val="none" w:sz="0" w:space="0" w:color="auto"/>
        <w:bottom w:val="none" w:sz="0" w:space="0" w:color="auto"/>
        <w:right w:val="none" w:sz="0" w:space="0" w:color="auto"/>
      </w:divBdr>
    </w:div>
    <w:div w:id="1543130563">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48449119">
      <w:bodyDiv w:val="1"/>
      <w:marLeft w:val="0"/>
      <w:marRight w:val="0"/>
      <w:marTop w:val="0"/>
      <w:marBottom w:val="0"/>
      <w:divBdr>
        <w:top w:val="none" w:sz="0" w:space="0" w:color="auto"/>
        <w:left w:val="none" w:sz="0" w:space="0" w:color="auto"/>
        <w:bottom w:val="none" w:sz="0" w:space="0" w:color="auto"/>
        <w:right w:val="none" w:sz="0" w:space="0" w:color="auto"/>
      </w:divBdr>
    </w:div>
    <w:div w:id="1549100723">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4266648">
      <w:bodyDiv w:val="1"/>
      <w:marLeft w:val="0"/>
      <w:marRight w:val="0"/>
      <w:marTop w:val="0"/>
      <w:marBottom w:val="0"/>
      <w:divBdr>
        <w:top w:val="none" w:sz="0" w:space="0" w:color="auto"/>
        <w:left w:val="none" w:sz="0" w:space="0" w:color="auto"/>
        <w:bottom w:val="none" w:sz="0" w:space="0" w:color="auto"/>
        <w:right w:val="none" w:sz="0" w:space="0" w:color="auto"/>
      </w:divBdr>
    </w:div>
    <w:div w:id="1556507968">
      <w:bodyDiv w:val="1"/>
      <w:marLeft w:val="0"/>
      <w:marRight w:val="0"/>
      <w:marTop w:val="0"/>
      <w:marBottom w:val="0"/>
      <w:divBdr>
        <w:top w:val="none" w:sz="0" w:space="0" w:color="auto"/>
        <w:left w:val="none" w:sz="0" w:space="0" w:color="auto"/>
        <w:bottom w:val="none" w:sz="0" w:space="0" w:color="auto"/>
        <w:right w:val="none" w:sz="0" w:space="0" w:color="auto"/>
      </w:divBdr>
    </w:div>
    <w:div w:id="1558275204">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85338873">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6130643">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07536660">
      <w:bodyDiv w:val="1"/>
      <w:marLeft w:val="0"/>
      <w:marRight w:val="0"/>
      <w:marTop w:val="0"/>
      <w:marBottom w:val="0"/>
      <w:divBdr>
        <w:top w:val="none" w:sz="0" w:space="0" w:color="auto"/>
        <w:left w:val="none" w:sz="0" w:space="0" w:color="auto"/>
        <w:bottom w:val="none" w:sz="0" w:space="0" w:color="auto"/>
        <w:right w:val="none" w:sz="0" w:space="0" w:color="auto"/>
      </w:divBdr>
    </w:div>
    <w:div w:id="1607619875">
      <w:bodyDiv w:val="1"/>
      <w:marLeft w:val="0"/>
      <w:marRight w:val="0"/>
      <w:marTop w:val="0"/>
      <w:marBottom w:val="0"/>
      <w:divBdr>
        <w:top w:val="none" w:sz="0" w:space="0" w:color="auto"/>
        <w:left w:val="none" w:sz="0" w:space="0" w:color="auto"/>
        <w:bottom w:val="none" w:sz="0" w:space="0" w:color="auto"/>
        <w:right w:val="none" w:sz="0" w:space="0" w:color="auto"/>
      </w:divBdr>
    </w:div>
    <w:div w:id="1609586713">
      <w:bodyDiv w:val="1"/>
      <w:marLeft w:val="0"/>
      <w:marRight w:val="0"/>
      <w:marTop w:val="0"/>
      <w:marBottom w:val="0"/>
      <w:divBdr>
        <w:top w:val="none" w:sz="0" w:space="0" w:color="auto"/>
        <w:left w:val="none" w:sz="0" w:space="0" w:color="auto"/>
        <w:bottom w:val="none" w:sz="0" w:space="0" w:color="auto"/>
        <w:right w:val="none" w:sz="0" w:space="0" w:color="auto"/>
      </w:divBdr>
    </w:div>
    <w:div w:id="1610626255">
      <w:bodyDiv w:val="1"/>
      <w:marLeft w:val="0"/>
      <w:marRight w:val="0"/>
      <w:marTop w:val="0"/>
      <w:marBottom w:val="0"/>
      <w:divBdr>
        <w:top w:val="none" w:sz="0" w:space="0" w:color="auto"/>
        <w:left w:val="none" w:sz="0" w:space="0" w:color="auto"/>
        <w:bottom w:val="none" w:sz="0" w:space="0" w:color="auto"/>
        <w:right w:val="none" w:sz="0" w:space="0" w:color="auto"/>
      </w:divBdr>
    </w:div>
    <w:div w:id="1621378748">
      <w:bodyDiv w:val="1"/>
      <w:marLeft w:val="0"/>
      <w:marRight w:val="0"/>
      <w:marTop w:val="0"/>
      <w:marBottom w:val="0"/>
      <w:divBdr>
        <w:top w:val="none" w:sz="0" w:space="0" w:color="auto"/>
        <w:left w:val="none" w:sz="0" w:space="0" w:color="auto"/>
        <w:bottom w:val="none" w:sz="0" w:space="0" w:color="auto"/>
        <w:right w:val="none" w:sz="0" w:space="0" w:color="auto"/>
      </w:divBdr>
      <w:divsChild>
        <w:div w:id="1500582969">
          <w:marLeft w:val="0"/>
          <w:marRight w:val="0"/>
          <w:marTop w:val="0"/>
          <w:marBottom w:val="0"/>
          <w:divBdr>
            <w:top w:val="none" w:sz="0" w:space="0" w:color="auto"/>
            <w:left w:val="none" w:sz="0" w:space="0" w:color="auto"/>
            <w:bottom w:val="none" w:sz="0" w:space="0" w:color="auto"/>
            <w:right w:val="none" w:sz="0" w:space="0" w:color="auto"/>
          </w:divBdr>
          <w:divsChild>
            <w:div w:id="1459302566">
              <w:marLeft w:val="0"/>
              <w:marRight w:val="0"/>
              <w:marTop w:val="100"/>
              <w:marBottom w:val="100"/>
              <w:divBdr>
                <w:top w:val="none" w:sz="0" w:space="0" w:color="auto"/>
                <w:left w:val="none" w:sz="0" w:space="0" w:color="auto"/>
                <w:bottom w:val="none" w:sz="0" w:space="0" w:color="auto"/>
                <w:right w:val="none" w:sz="0" w:space="0" w:color="auto"/>
              </w:divBdr>
              <w:divsChild>
                <w:div w:id="895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283">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53101910">
      <w:bodyDiv w:val="1"/>
      <w:marLeft w:val="0"/>
      <w:marRight w:val="0"/>
      <w:marTop w:val="0"/>
      <w:marBottom w:val="0"/>
      <w:divBdr>
        <w:top w:val="none" w:sz="0" w:space="0" w:color="auto"/>
        <w:left w:val="none" w:sz="0" w:space="0" w:color="auto"/>
        <w:bottom w:val="none" w:sz="0" w:space="0" w:color="auto"/>
        <w:right w:val="none" w:sz="0" w:space="0" w:color="auto"/>
      </w:divBdr>
    </w:div>
    <w:div w:id="1656377961">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422">
      <w:bodyDiv w:val="1"/>
      <w:marLeft w:val="0"/>
      <w:marRight w:val="0"/>
      <w:marTop w:val="0"/>
      <w:marBottom w:val="0"/>
      <w:divBdr>
        <w:top w:val="none" w:sz="0" w:space="0" w:color="auto"/>
        <w:left w:val="none" w:sz="0" w:space="0" w:color="auto"/>
        <w:bottom w:val="none" w:sz="0" w:space="0" w:color="auto"/>
        <w:right w:val="none" w:sz="0" w:space="0" w:color="auto"/>
      </w:divBdr>
    </w:div>
    <w:div w:id="1702389483">
      <w:bodyDiv w:val="1"/>
      <w:marLeft w:val="0"/>
      <w:marRight w:val="0"/>
      <w:marTop w:val="0"/>
      <w:marBottom w:val="0"/>
      <w:divBdr>
        <w:top w:val="none" w:sz="0" w:space="0" w:color="auto"/>
        <w:left w:val="none" w:sz="0" w:space="0" w:color="auto"/>
        <w:bottom w:val="none" w:sz="0" w:space="0" w:color="auto"/>
        <w:right w:val="none" w:sz="0" w:space="0" w:color="auto"/>
      </w:divBdr>
    </w:div>
    <w:div w:id="1708337299">
      <w:bodyDiv w:val="1"/>
      <w:marLeft w:val="0"/>
      <w:marRight w:val="0"/>
      <w:marTop w:val="0"/>
      <w:marBottom w:val="0"/>
      <w:divBdr>
        <w:top w:val="none" w:sz="0" w:space="0" w:color="auto"/>
        <w:left w:val="none" w:sz="0" w:space="0" w:color="auto"/>
        <w:bottom w:val="none" w:sz="0" w:space="0" w:color="auto"/>
        <w:right w:val="none" w:sz="0" w:space="0" w:color="auto"/>
      </w:divBdr>
    </w:div>
    <w:div w:id="1716389764">
      <w:bodyDiv w:val="1"/>
      <w:marLeft w:val="0"/>
      <w:marRight w:val="0"/>
      <w:marTop w:val="0"/>
      <w:marBottom w:val="0"/>
      <w:divBdr>
        <w:top w:val="none" w:sz="0" w:space="0" w:color="auto"/>
        <w:left w:val="none" w:sz="0" w:space="0" w:color="auto"/>
        <w:bottom w:val="none" w:sz="0" w:space="0" w:color="auto"/>
        <w:right w:val="none" w:sz="0" w:space="0" w:color="auto"/>
      </w:divBdr>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27993559">
      <w:bodyDiv w:val="1"/>
      <w:marLeft w:val="0"/>
      <w:marRight w:val="0"/>
      <w:marTop w:val="0"/>
      <w:marBottom w:val="0"/>
      <w:divBdr>
        <w:top w:val="none" w:sz="0" w:space="0" w:color="auto"/>
        <w:left w:val="none" w:sz="0" w:space="0" w:color="auto"/>
        <w:bottom w:val="none" w:sz="0" w:space="0" w:color="auto"/>
        <w:right w:val="none" w:sz="0" w:space="0" w:color="auto"/>
      </w:divBdr>
    </w:div>
    <w:div w:id="1746681635">
      <w:bodyDiv w:val="1"/>
      <w:marLeft w:val="0"/>
      <w:marRight w:val="0"/>
      <w:marTop w:val="0"/>
      <w:marBottom w:val="0"/>
      <w:divBdr>
        <w:top w:val="none" w:sz="0" w:space="0" w:color="auto"/>
        <w:left w:val="none" w:sz="0" w:space="0" w:color="auto"/>
        <w:bottom w:val="none" w:sz="0" w:space="0" w:color="auto"/>
        <w:right w:val="none" w:sz="0" w:space="0" w:color="auto"/>
      </w:divBdr>
    </w:div>
    <w:div w:id="1757359056">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78541680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3840069">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08280604">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26973">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25006011">
      <w:bodyDiv w:val="1"/>
      <w:marLeft w:val="0"/>
      <w:marRight w:val="0"/>
      <w:marTop w:val="0"/>
      <w:marBottom w:val="0"/>
      <w:divBdr>
        <w:top w:val="none" w:sz="0" w:space="0" w:color="auto"/>
        <w:left w:val="none" w:sz="0" w:space="0" w:color="auto"/>
        <w:bottom w:val="none" w:sz="0" w:space="0" w:color="auto"/>
        <w:right w:val="none" w:sz="0" w:space="0" w:color="auto"/>
      </w:divBdr>
    </w:div>
    <w:div w:id="1831873428">
      <w:bodyDiv w:val="1"/>
      <w:marLeft w:val="0"/>
      <w:marRight w:val="0"/>
      <w:marTop w:val="0"/>
      <w:marBottom w:val="0"/>
      <w:divBdr>
        <w:top w:val="none" w:sz="0" w:space="0" w:color="auto"/>
        <w:left w:val="none" w:sz="0" w:space="0" w:color="auto"/>
        <w:bottom w:val="none" w:sz="0" w:space="0" w:color="auto"/>
        <w:right w:val="none" w:sz="0" w:space="0" w:color="auto"/>
      </w:divBdr>
    </w:div>
    <w:div w:id="1835343153">
      <w:bodyDiv w:val="1"/>
      <w:marLeft w:val="0"/>
      <w:marRight w:val="0"/>
      <w:marTop w:val="0"/>
      <w:marBottom w:val="0"/>
      <w:divBdr>
        <w:top w:val="none" w:sz="0" w:space="0" w:color="auto"/>
        <w:left w:val="none" w:sz="0" w:space="0" w:color="auto"/>
        <w:bottom w:val="none" w:sz="0" w:space="0" w:color="auto"/>
        <w:right w:val="none" w:sz="0" w:space="0" w:color="auto"/>
      </w:divBdr>
    </w:div>
    <w:div w:id="1845508275">
      <w:bodyDiv w:val="1"/>
      <w:marLeft w:val="0"/>
      <w:marRight w:val="0"/>
      <w:marTop w:val="0"/>
      <w:marBottom w:val="0"/>
      <w:divBdr>
        <w:top w:val="none" w:sz="0" w:space="0" w:color="auto"/>
        <w:left w:val="none" w:sz="0" w:space="0" w:color="auto"/>
        <w:bottom w:val="none" w:sz="0" w:space="0" w:color="auto"/>
        <w:right w:val="none" w:sz="0" w:space="0" w:color="auto"/>
      </w:divBdr>
    </w:div>
    <w:div w:id="1849059999">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874922985">
      <w:bodyDiv w:val="1"/>
      <w:marLeft w:val="0"/>
      <w:marRight w:val="0"/>
      <w:marTop w:val="0"/>
      <w:marBottom w:val="0"/>
      <w:divBdr>
        <w:top w:val="none" w:sz="0" w:space="0" w:color="auto"/>
        <w:left w:val="none" w:sz="0" w:space="0" w:color="auto"/>
        <w:bottom w:val="none" w:sz="0" w:space="0" w:color="auto"/>
        <w:right w:val="none" w:sz="0" w:space="0" w:color="auto"/>
      </w:divBdr>
    </w:div>
    <w:div w:id="1891571795">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323534">
      <w:bodyDiv w:val="1"/>
      <w:marLeft w:val="0"/>
      <w:marRight w:val="0"/>
      <w:marTop w:val="0"/>
      <w:marBottom w:val="0"/>
      <w:divBdr>
        <w:top w:val="none" w:sz="0" w:space="0" w:color="auto"/>
        <w:left w:val="none" w:sz="0" w:space="0" w:color="auto"/>
        <w:bottom w:val="none" w:sz="0" w:space="0" w:color="auto"/>
        <w:right w:val="none" w:sz="0" w:space="0" w:color="auto"/>
      </w:divBdr>
      <w:divsChild>
        <w:div w:id="1791975827">
          <w:marLeft w:val="0"/>
          <w:marRight w:val="0"/>
          <w:marTop w:val="0"/>
          <w:marBottom w:val="0"/>
          <w:divBdr>
            <w:top w:val="none" w:sz="0" w:space="0" w:color="auto"/>
            <w:left w:val="none" w:sz="0" w:space="0" w:color="auto"/>
            <w:bottom w:val="none" w:sz="0" w:space="0" w:color="auto"/>
            <w:right w:val="none" w:sz="0" w:space="0" w:color="auto"/>
          </w:divBdr>
          <w:divsChild>
            <w:div w:id="1237010700">
              <w:marLeft w:val="0"/>
              <w:marRight w:val="0"/>
              <w:marTop w:val="100"/>
              <w:marBottom w:val="100"/>
              <w:divBdr>
                <w:top w:val="none" w:sz="0" w:space="0" w:color="auto"/>
                <w:left w:val="none" w:sz="0" w:space="0" w:color="auto"/>
                <w:bottom w:val="none" w:sz="0" w:space="0" w:color="auto"/>
                <w:right w:val="none" w:sz="0" w:space="0" w:color="auto"/>
              </w:divBdr>
              <w:divsChild>
                <w:div w:id="17900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66764698">
      <w:bodyDiv w:val="1"/>
      <w:marLeft w:val="0"/>
      <w:marRight w:val="0"/>
      <w:marTop w:val="0"/>
      <w:marBottom w:val="0"/>
      <w:divBdr>
        <w:top w:val="none" w:sz="0" w:space="0" w:color="auto"/>
        <w:left w:val="none" w:sz="0" w:space="0" w:color="auto"/>
        <w:bottom w:val="none" w:sz="0" w:space="0" w:color="auto"/>
        <w:right w:val="none" w:sz="0" w:space="0" w:color="auto"/>
      </w:divBdr>
    </w:div>
    <w:div w:id="1983727197">
      <w:bodyDiv w:val="1"/>
      <w:marLeft w:val="0"/>
      <w:marRight w:val="0"/>
      <w:marTop w:val="0"/>
      <w:marBottom w:val="0"/>
      <w:divBdr>
        <w:top w:val="none" w:sz="0" w:space="0" w:color="auto"/>
        <w:left w:val="none" w:sz="0" w:space="0" w:color="auto"/>
        <w:bottom w:val="none" w:sz="0" w:space="0" w:color="auto"/>
        <w:right w:val="none" w:sz="0" w:space="0" w:color="auto"/>
      </w:divBdr>
    </w:div>
    <w:div w:id="1985621093">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23119418">
      <w:bodyDiv w:val="1"/>
      <w:marLeft w:val="0"/>
      <w:marRight w:val="0"/>
      <w:marTop w:val="0"/>
      <w:marBottom w:val="0"/>
      <w:divBdr>
        <w:top w:val="none" w:sz="0" w:space="0" w:color="auto"/>
        <w:left w:val="none" w:sz="0" w:space="0" w:color="auto"/>
        <w:bottom w:val="none" w:sz="0" w:space="0" w:color="auto"/>
        <w:right w:val="none" w:sz="0" w:space="0" w:color="auto"/>
      </w:divBdr>
    </w:div>
    <w:div w:id="2029479515">
      <w:bodyDiv w:val="1"/>
      <w:marLeft w:val="0"/>
      <w:marRight w:val="0"/>
      <w:marTop w:val="0"/>
      <w:marBottom w:val="0"/>
      <w:divBdr>
        <w:top w:val="none" w:sz="0" w:space="0" w:color="auto"/>
        <w:left w:val="none" w:sz="0" w:space="0" w:color="auto"/>
        <w:bottom w:val="none" w:sz="0" w:space="0" w:color="auto"/>
        <w:right w:val="none" w:sz="0" w:space="0" w:color="auto"/>
      </w:divBdr>
    </w:div>
    <w:div w:id="2043052000">
      <w:bodyDiv w:val="1"/>
      <w:marLeft w:val="0"/>
      <w:marRight w:val="0"/>
      <w:marTop w:val="0"/>
      <w:marBottom w:val="0"/>
      <w:divBdr>
        <w:top w:val="none" w:sz="0" w:space="0" w:color="auto"/>
        <w:left w:val="none" w:sz="0" w:space="0" w:color="auto"/>
        <w:bottom w:val="none" w:sz="0" w:space="0" w:color="auto"/>
        <w:right w:val="none" w:sz="0" w:space="0" w:color="auto"/>
      </w:divBdr>
    </w:div>
    <w:div w:id="2048993750">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 w:id="2116123242">
      <w:bodyDiv w:val="1"/>
      <w:marLeft w:val="0"/>
      <w:marRight w:val="0"/>
      <w:marTop w:val="0"/>
      <w:marBottom w:val="0"/>
      <w:divBdr>
        <w:top w:val="none" w:sz="0" w:space="0" w:color="auto"/>
        <w:left w:val="none" w:sz="0" w:space="0" w:color="auto"/>
        <w:bottom w:val="none" w:sz="0" w:space="0" w:color="auto"/>
        <w:right w:val="none" w:sz="0" w:space="0" w:color="auto"/>
      </w:divBdr>
    </w:div>
    <w:div w:id="2118209438">
      <w:bodyDiv w:val="1"/>
      <w:marLeft w:val="0"/>
      <w:marRight w:val="0"/>
      <w:marTop w:val="0"/>
      <w:marBottom w:val="0"/>
      <w:divBdr>
        <w:top w:val="none" w:sz="0" w:space="0" w:color="auto"/>
        <w:left w:val="none" w:sz="0" w:space="0" w:color="auto"/>
        <w:bottom w:val="none" w:sz="0" w:space="0" w:color="auto"/>
        <w:right w:val="none" w:sz="0" w:space="0" w:color="auto"/>
      </w:divBdr>
    </w:div>
    <w:div w:id="2123765612">
      <w:bodyDiv w:val="1"/>
      <w:marLeft w:val="0"/>
      <w:marRight w:val="0"/>
      <w:marTop w:val="0"/>
      <w:marBottom w:val="0"/>
      <w:divBdr>
        <w:top w:val="none" w:sz="0" w:space="0" w:color="auto"/>
        <w:left w:val="none" w:sz="0" w:space="0" w:color="auto"/>
        <w:bottom w:val="none" w:sz="0" w:space="0" w:color="auto"/>
        <w:right w:val="none" w:sz="0" w:space="0" w:color="auto"/>
      </w:divBdr>
    </w:div>
    <w:div w:id="2125610104">
      <w:bodyDiv w:val="1"/>
      <w:marLeft w:val="0"/>
      <w:marRight w:val="0"/>
      <w:marTop w:val="0"/>
      <w:marBottom w:val="0"/>
      <w:divBdr>
        <w:top w:val="none" w:sz="0" w:space="0" w:color="auto"/>
        <w:left w:val="none" w:sz="0" w:space="0" w:color="auto"/>
        <w:bottom w:val="none" w:sz="0" w:space="0" w:color="auto"/>
        <w:right w:val="none" w:sz="0" w:space="0" w:color="auto"/>
      </w:divBdr>
    </w:div>
    <w:div w:id="2138330235">
      <w:bodyDiv w:val="1"/>
      <w:marLeft w:val="0"/>
      <w:marRight w:val="0"/>
      <w:marTop w:val="0"/>
      <w:marBottom w:val="0"/>
      <w:divBdr>
        <w:top w:val="none" w:sz="0" w:space="0" w:color="auto"/>
        <w:left w:val="none" w:sz="0" w:space="0" w:color="auto"/>
        <w:bottom w:val="none" w:sz="0" w:space="0" w:color="auto"/>
        <w:right w:val="none" w:sz="0" w:space="0" w:color="auto"/>
      </w:divBdr>
    </w:div>
    <w:div w:id="21422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D45-6B1B-4DE7-B6F9-0C43844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2774</TotalTime>
  <Pages>10</Pages>
  <Words>2686</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18</cp:revision>
  <cp:lastPrinted>2022-12-01T04:42:00Z</cp:lastPrinted>
  <dcterms:created xsi:type="dcterms:W3CDTF">2024-04-22T05:05:00Z</dcterms:created>
  <dcterms:modified xsi:type="dcterms:W3CDTF">2024-06-06T04:59:00Z</dcterms:modified>
</cp:coreProperties>
</file>